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29CD" w14:textId="3905A255" w:rsidR="00F26A3F" w:rsidRPr="00731092" w:rsidRDefault="00FB48F1" w:rsidP="00F26A3F">
      <w:pPr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392B63" wp14:editId="65CC4BEF">
                <wp:simplePos x="0" y="0"/>
                <wp:positionH relativeFrom="margin">
                  <wp:posOffset>502597</wp:posOffset>
                </wp:positionH>
                <wp:positionV relativeFrom="paragraph">
                  <wp:posOffset>-101253</wp:posOffset>
                </wp:positionV>
                <wp:extent cx="6236898" cy="671830"/>
                <wp:effectExtent l="0" t="0" r="0" b="0"/>
                <wp:wrapNone/>
                <wp:docPr id="5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898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2B76" w14:textId="039CD328" w:rsidR="002D0C30" w:rsidRPr="00154275" w:rsidRDefault="00D70F3C" w:rsidP="00154275">
                            <w:pPr>
                              <w:rPr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2</w:t>
                            </w:r>
                            <w:r w:rsidRPr="00154275">
                              <w:rPr>
                                <w:color w:val="002060"/>
                                <w:sz w:val="64"/>
                                <w:szCs w:val="64"/>
                              </w:rPr>
                              <w:t>02</w:t>
                            </w:r>
                            <w:r w:rsidR="00902E17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5</w:t>
                            </w:r>
                            <w:r w:rsidR="006E25AE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冬、</w:t>
                            </w:r>
                            <w:r w:rsidR="00D56479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夏</w:t>
                            </w:r>
                            <w:r w:rsidR="002D0C30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令營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2D0C30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基礎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班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2D0C30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課程表</w:t>
                            </w:r>
                          </w:p>
                          <w:p w14:paraId="08392B77" w14:textId="77777777" w:rsidR="00F26A3F" w:rsidRPr="00583275" w:rsidRDefault="00F26A3F" w:rsidP="00583275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2B6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9.55pt;margin-top:-7.95pt;width:491.1pt;height:52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" filled="f" stroked="f">
                <v:textbox>
                  <w:txbxContent>
                    <w:p w14:paraId="08392B76" w14:textId="039CD328" w:rsidR="002D0C30" w:rsidRPr="00154275" w:rsidRDefault="00D70F3C" w:rsidP="00154275">
                      <w:pPr>
                        <w:rPr>
                          <w:color w:val="002060"/>
                          <w:sz w:val="64"/>
                          <w:szCs w:val="64"/>
                        </w:rPr>
                      </w:pPr>
                      <w:r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2</w:t>
                      </w:r>
                      <w:r w:rsidRPr="00154275">
                        <w:rPr>
                          <w:color w:val="002060"/>
                          <w:sz w:val="64"/>
                          <w:szCs w:val="64"/>
                        </w:rPr>
                        <w:t>02</w:t>
                      </w:r>
                      <w:r w:rsidR="00902E17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5</w:t>
                      </w:r>
                      <w:r w:rsidR="006E25AE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冬、</w:t>
                      </w:r>
                      <w:r w:rsidR="00D56479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夏</w:t>
                      </w:r>
                      <w:r w:rsidR="002D0C30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令營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 xml:space="preserve"> </w:t>
                      </w:r>
                      <w:r w:rsidR="002D0C30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基礎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班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 xml:space="preserve"> </w:t>
                      </w:r>
                      <w:r w:rsidR="002D0C30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課程表</w:t>
                      </w:r>
                    </w:p>
                    <w:p w14:paraId="08392B77" w14:textId="77777777" w:rsidR="00F26A3F" w:rsidRPr="00583275" w:rsidRDefault="00F26A3F" w:rsidP="00583275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C30" w:rsidRPr="00731092">
        <w:rPr>
          <w:rFonts w:ascii="新細明體" w:hAnsi="新細明體"/>
          <w:noProof/>
        </w:rPr>
        <w:drawing>
          <wp:anchor distT="0" distB="0" distL="114300" distR="114300" simplePos="0" relativeHeight="251651584" behindDoc="1" locked="0" layoutInCell="1" allowOverlap="1" wp14:anchorId="08392B64" wp14:editId="08392B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9425" cy="419100"/>
            <wp:effectExtent l="0" t="0" r="0" b="0"/>
            <wp:wrapTight wrapText="bothSides">
              <wp:wrapPolygon edited="0">
                <wp:start x="0" y="0"/>
                <wp:lineTo x="0" y="20618"/>
                <wp:lineTo x="20599" y="20618"/>
                <wp:lineTo x="20599" y="0"/>
                <wp:lineTo x="0" y="0"/>
              </wp:wrapPolygon>
            </wp:wrapTight>
            <wp:docPr id="13" name="圖片 3" descr="金氏LOGO-定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金氏LOGO-定稿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929CE" w14:textId="77777777" w:rsidR="00F26A3F" w:rsidRPr="00731092" w:rsidRDefault="00F26A3F" w:rsidP="00F26A3F">
      <w:pPr>
        <w:rPr>
          <w:rFonts w:ascii="新細明體" w:hAnsi="新細明體"/>
        </w:rPr>
      </w:pPr>
    </w:p>
    <w:p w14:paraId="083929CF" w14:textId="77777777" w:rsidR="00C217A5" w:rsidRPr="00FB48F1" w:rsidRDefault="00C217A5" w:rsidP="00D163F6">
      <w:pPr>
        <w:ind w:firstLineChars="200" w:firstLine="480"/>
        <w:rPr>
          <w:rFonts w:ascii="新細明體" w:hAnsi="新細明體"/>
          <w:b/>
          <w:outline/>
          <w:color w:val="ED7D31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731092">
        <w:rPr>
          <w:rFonts w:ascii="新細明體" w:hAnsi="新細明體" w:hint="eastAsia"/>
        </w:rPr>
        <w:t>課程內容</w:t>
      </w:r>
      <w:r w:rsidR="00D163F6" w:rsidRPr="00731092">
        <w:rPr>
          <w:rFonts w:ascii="新細明體" w:hAnsi="新細明體" w:hint="eastAsia"/>
        </w:rPr>
        <w:t>分</w:t>
      </w:r>
      <w:r w:rsidRPr="00731092">
        <w:rPr>
          <w:rFonts w:ascii="新細明體" w:hAnsi="新細明體" w:hint="eastAsia"/>
        </w:rPr>
        <w:t>：</w:t>
      </w:r>
    </w:p>
    <w:p w14:paraId="083929D0" w14:textId="77777777" w:rsidR="00C217A5" w:rsidRPr="00731092" w:rsidRDefault="0077795C" w:rsidP="00D163F6">
      <w:pPr>
        <w:ind w:firstLineChars="200" w:firstLine="480"/>
        <w:rPr>
          <w:rFonts w:ascii="新細明體" w:hAnsi="新細明體"/>
        </w:rPr>
      </w:pPr>
      <w:r w:rsidRPr="00731092">
        <w:rPr>
          <w:rFonts w:ascii="新細明體" w:hAnsi="新細明體"/>
        </w:rPr>
        <w:t>【基礎班】基礎訓練</w:t>
      </w:r>
      <w:r w:rsidR="00C217A5" w:rsidRPr="00731092">
        <w:rPr>
          <w:rFonts w:ascii="新細明體" w:hAnsi="新細明體"/>
        </w:rPr>
        <w:t>是先行訓練透過想像力，進而透過聯想的能力達到對文字的理解力，再加上各種記憶技巧將知識個別的儲存在長期記憶區。是右腦為主的訓練。</w:t>
      </w:r>
    </w:p>
    <w:p w14:paraId="083929D1" w14:textId="77777777" w:rsidR="0077795C" w:rsidRPr="00731092" w:rsidRDefault="0077795C" w:rsidP="00A2510E">
      <w:pPr>
        <w:ind w:firstLineChars="200" w:firstLine="480"/>
        <w:rPr>
          <w:rFonts w:ascii="新細明體" w:hAnsi="新細明體"/>
        </w:rPr>
      </w:pPr>
      <w:r w:rsidRPr="00731092">
        <w:rPr>
          <w:rFonts w:ascii="新細明體" w:hAnsi="新細明體"/>
        </w:rPr>
        <w:t>【</w:t>
      </w:r>
      <w:r w:rsidR="00C217A5" w:rsidRPr="00731092">
        <w:rPr>
          <w:rFonts w:ascii="新細明體" w:hAnsi="新細明體"/>
        </w:rPr>
        <w:t>進階班</w:t>
      </w:r>
      <w:r w:rsidRPr="00731092">
        <w:rPr>
          <w:rFonts w:ascii="新細明體" w:hAnsi="新細明體"/>
        </w:rPr>
        <w:t>】經基礎訓練了</w:t>
      </w:r>
      <w:r w:rsidRPr="00731092">
        <w:rPr>
          <w:rFonts w:ascii="新細明體" w:hAnsi="新細明體"/>
          <w:b/>
          <w:u w:val="single"/>
        </w:rPr>
        <w:t>理解能力</w:t>
      </w:r>
      <w:r w:rsidRPr="00731092">
        <w:rPr>
          <w:rFonts w:ascii="新細明體" w:hAnsi="新細明體"/>
        </w:rPr>
        <w:t>後，開始訓練讀書抓重點的能力，以學校</w:t>
      </w:r>
      <w:r w:rsidR="00C217A5" w:rsidRPr="00731092">
        <w:rPr>
          <w:rFonts w:ascii="新細明體" w:hAnsi="新細明體"/>
        </w:rPr>
        <w:t>課本</w:t>
      </w:r>
      <w:r w:rsidRPr="00731092">
        <w:rPr>
          <w:rFonts w:ascii="新細明體" w:hAnsi="新細明體"/>
        </w:rPr>
        <w:t>內容</w:t>
      </w:r>
      <w:r w:rsidR="00C217A5" w:rsidRPr="00731092">
        <w:rPr>
          <w:rFonts w:ascii="新細明體" w:hAnsi="新細明體"/>
        </w:rPr>
        <w:t>，透過</w:t>
      </w:r>
      <w:r w:rsidRPr="00731092">
        <w:rPr>
          <w:rFonts w:ascii="新細明體" w:hAnsi="新細明體"/>
          <w:b/>
          <w:u w:val="single"/>
        </w:rPr>
        <w:t>心智圖</w:t>
      </w:r>
      <w:r w:rsidRPr="00731092">
        <w:rPr>
          <w:rFonts w:ascii="新細明體" w:hAnsi="新細明體"/>
        </w:rPr>
        <w:t>思考工具，再配合</w:t>
      </w:r>
      <w:proofErr w:type="gramStart"/>
      <w:r w:rsidR="00C217A5" w:rsidRPr="00731092">
        <w:rPr>
          <w:rFonts w:ascii="新細明體" w:hAnsi="新細明體"/>
        </w:rPr>
        <w:t>曼陀羅</w:t>
      </w:r>
      <w:proofErr w:type="gramEnd"/>
      <w:r w:rsidR="00C217A5" w:rsidRPr="00731092">
        <w:rPr>
          <w:rFonts w:ascii="新細明體" w:hAnsi="新細明體"/>
        </w:rPr>
        <w:t>、九宮格、水平</w:t>
      </w:r>
      <w:r w:rsidRPr="00731092">
        <w:rPr>
          <w:rFonts w:ascii="新細明體" w:hAnsi="新細明體"/>
        </w:rPr>
        <w:t>、線性</w:t>
      </w:r>
      <w:r w:rsidR="00C217A5" w:rsidRPr="00731092">
        <w:rPr>
          <w:rFonts w:ascii="新細明體" w:hAnsi="新細明體"/>
        </w:rPr>
        <w:t>思考等</w:t>
      </w:r>
      <w:r w:rsidR="00D163F6" w:rsidRPr="00731092">
        <w:rPr>
          <w:rFonts w:ascii="新細明體" w:hAnsi="新細明體"/>
        </w:rPr>
        <w:t>.....</w:t>
      </w:r>
      <w:r w:rsidRPr="00731092">
        <w:rPr>
          <w:rFonts w:ascii="新細明體" w:hAnsi="新細明體"/>
        </w:rPr>
        <w:t>思考方式</w:t>
      </w:r>
      <w:r w:rsidR="00C217A5" w:rsidRPr="00731092">
        <w:rPr>
          <w:rFonts w:ascii="新細明體" w:hAnsi="新細明體"/>
        </w:rPr>
        <w:t>將知識分類、歸類、整合再將完整的知識放在長期記憶區同個位置，方便將來完整的提取（回憶）</w:t>
      </w:r>
      <w:r w:rsidRPr="00731092">
        <w:rPr>
          <w:rFonts w:ascii="新細明體" w:hAnsi="新細明體"/>
        </w:rPr>
        <w:t>是左腦為主的訓練。</w:t>
      </w:r>
    </w:p>
    <w:p w14:paraId="083929D2" w14:textId="77777777" w:rsidR="0076260C" w:rsidRPr="00731092" w:rsidRDefault="00C217A5" w:rsidP="00C217A5">
      <w:pPr>
        <w:rPr>
          <w:rFonts w:ascii="新細明體" w:hAnsi="新細明體"/>
        </w:rPr>
      </w:pPr>
      <w:r w:rsidRPr="00731092">
        <w:rPr>
          <w:rFonts w:ascii="新細明體" w:hAnsi="新細明體"/>
        </w:rPr>
        <w:t>上課時結合下學期學校各科課本練習（預習了下學期功課）。</w:t>
      </w:r>
    </w:p>
    <w:p w14:paraId="083929D3" w14:textId="77777777" w:rsidR="00C217A5" w:rsidRPr="00731092" w:rsidRDefault="0076260C" w:rsidP="00C217A5">
      <w:pPr>
        <w:rPr>
          <w:rFonts w:ascii="新細明體" w:hAnsi="新細明體"/>
        </w:rPr>
      </w:pPr>
      <w:r w:rsidRPr="00731092">
        <w:rPr>
          <w:rFonts w:ascii="新細明體" w:hAnsi="新細明體"/>
          <w:b/>
          <w:bCs/>
        </w:rPr>
        <w:t>基礎＋進階的課程是完整的有效學習三大步驟課程</w:t>
      </w:r>
      <w:r w:rsidRPr="00731092">
        <w:rPr>
          <w:rFonts w:ascii="新細明體" w:hAnsi="新細明體"/>
        </w:rPr>
        <w:t>。三大課程的訓練從</w:t>
      </w:r>
      <w:r w:rsidRPr="00731092">
        <w:rPr>
          <w:rFonts w:ascii="新細明體" w:hAnsi="新細明體"/>
          <w:b/>
        </w:rPr>
        <w:t>閱讀技巧</w:t>
      </w:r>
      <w:proofErr w:type="gramStart"/>
      <w:r w:rsidRPr="00731092">
        <w:rPr>
          <w:rFonts w:ascii="新細明體" w:hAnsi="新細明體"/>
        </w:rPr>
        <w:t>—</w:t>
      </w:r>
      <w:proofErr w:type="gramEnd"/>
      <w:r w:rsidRPr="00731092">
        <w:rPr>
          <w:rFonts w:ascii="新細明體" w:hAnsi="新細明體"/>
          <w:b/>
        </w:rPr>
        <w:t>抓重點</w:t>
      </w:r>
      <w:proofErr w:type="gramStart"/>
      <w:r w:rsidRPr="00731092">
        <w:rPr>
          <w:rFonts w:ascii="新細明體" w:hAnsi="新細明體"/>
        </w:rPr>
        <w:t>—</w:t>
      </w:r>
      <w:proofErr w:type="gramEnd"/>
      <w:r w:rsidRPr="00731092">
        <w:rPr>
          <w:rFonts w:ascii="新細明體" w:hAnsi="新細明體"/>
        </w:rPr>
        <w:t>長期記憶。經過</w:t>
      </w:r>
      <w:r w:rsidRPr="00731092">
        <w:rPr>
          <w:rFonts w:ascii="新細明體" w:hAnsi="新細明體"/>
          <w:b/>
          <w:bCs/>
        </w:rPr>
        <w:t>全套課程的訓練才能發揮</w:t>
      </w:r>
      <w:r w:rsidRPr="00731092">
        <w:rPr>
          <w:rFonts w:ascii="新細明體" w:hAnsi="新細明體"/>
        </w:rPr>
        <w:t>所學的</w:t>
      </w:r>
      <w:proofErr w:type="gramStart"/>
      <w:r w:rsidRPr="00731092">
        <w:rPr>
          <w:rFonts w:ascii="新細明體" w:hAnsi="新細明體"/>
        </w:rPr>
        <w:t>的</w:t>
      </w:r>
      <w:proofErr w:type="gramEnd"/>
      <w:r w:rsidRPr="00731092">
        <w:rPr>
          <w:rFonts w:ascii="新細明體" w:hAnsi="新細明體"/>
        </w:rPr>
        <w:t>技巧。技巧的課程需要每</w:t>
      </w:r>
      <w:proofErr w:type="gramStart"/>
      <w:r w:rsidRPr="00731092">
        <w:rPr>
          <w:rFonts w:ascii="新細明體" w:hAnsi="新細明體"/>
        </w:rPr>
        <w:t>個</w:t>
      </w:r>
      <w:proofErr w:type="gramEnd"/>
      <w:r w:rsidRPr="00731092">
        <w:rPr>
          <w:rFonts w:ascii="新細明體" w:hAnsi="新細明體"/>
        </w:rPr>
        <w:t>步驟熟練再整合，重複的練習方有效哦！</w:t>
      </w:r>
      <w:r w:rsidRPr="00731092">
        <w:rPr>
          <w:rFonts w:ascii="新細明體" w:hAnsi="新細明體"/>
          <w:b/>
          <w:bCs/>
        </w:rPr>
        <w:t>缺一不可</w:t>
      </w:r>
      <w:r w:rsidRPr="00731092">
        <w:rPr>
          <w:rFonts w:ascii="新細明體" w:hAnsi="新細明體"/>
        </w:rPr>
        <w:t>，建議參加完整的課程。如時間因素，可先選擇其一先上課</w:t>
      </w:r>
    </w:p>
    <w:p w14:paraId="083929D4" w14:textId="77777777" w:rsidR="00BE37C6" w:rsidRPr="00731092" w:rsidRDefault="00BE37C6" w:rsidP="00C217A5">
      <w:pPr>
        <w:rPr>
          <w:rFonts w:ascii="新細明體" w:hAnsi="新細明體"/>
        </w:rPr>
      </w:pPr>
    </w:p>
    <w:tbl>
      <w:tblPr>
        <w:tblpPr w:leftFromText="180" w:rightFromText="180" w:vertAnchor="text" w:horzAnchor="margin" w:tblpY="1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1408"/>
        <w:gridCol w:w="1440"/>
        <w:gridCol w:w="2068"/>
        <w:gridCol w:w="308"/>
        <w:gridCol w:w="1407"/>
        <w:gridCol w:w="1711"/>
        <w:gridCol w:w="1985"/>
      </w:tblGrid>
      <w:tr w:rsidR="00214AD4" w:rsidRPr="00731092" w14:paraId="083929DD" w14:textId="77777777" w:rsidTr="00D040F6">
        <w:trPr>
          <w:cantSplit/>
          <w:trHeight w:val="340"/>
        </w:trPr>
        <w:tc>
          <w:tcPr>
            <w:tcW w:w="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929D5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日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083929D6" w14:textId="77777777" w:rsidR="0076260C" w:rsidRPr="00731092" w:rsidRDefault="0076260C" w:rsidP="0076260C">
            <w:pPr>
              <w:adjustRightInd/>
              <w:spacing w:line="240" w:lineRule="auto"/>
              <w:ind w:leftChars="90" w:left="216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時間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083929D7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課程名稱</w:t>
            </w:r>
          </w:p>
        </w:tc>
        <w:tc>
          <w:tcPr>
            <w:tcW w:w="20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929D8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課程大綱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929D9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日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14:paraId="083929DA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時間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083929DB" w14:textId="77777777" w:rsidR="0076260C" w:rsidRPr="00731092" w:rsidRDefault="0076260C" w:rsidP="00214AD4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課程名稱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929DC" w14:textId="77777777" w:rsidR="0076260C" w:rsidRPr="00731092" w:rsidRDefault="0076260C" w:rsidP="0076260C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課程大綱</w:t>
            </w:r>
          </w:p>
        </w:tc>
      </w:tr>
      <w:tr w:rsidR="00A921E0" w:rsidRPr="00731092" w14:paraId="083929E8" w14:textId="77777777" w:rsidTr="00D040F6">
        <w:trPr>
          <w:cantSplit/>
          <w:trHeight w:val="340"/>
        </w:trPr>
        <w:tc>
          <w:tcPr>
            <w:tcW w:w="300" w:type="dxa"/>
            <w:vMerge w:val="restart"/>
            <w:tcBorders>
              <w:left w:val="double" w:sz="4" w:space="0" w:color="auto"/>
            </w:tcBorders>
            <w:vAlign w:val="center"/>
          </w:tcPr>
          <w:p w14:paraId="083929DE" w14:textId="77777777" w:rsidR="00A921E0" w:rsidRPr="00731092" w:rsidRDefault="00D56479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A921E0"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一</w:t>
            </w:r>
          </w:p>
        </w:tc>
        <w:tc>
          <w:tcPr>
            <w:tcW w:w="1408" w:type="dxa"/>
            <w:vAlign w:val="center"/>
          </w:tcPr>
          <w:p w14:paraId="083929DF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09:00-09:50</w:t>
            </w:r>
          </w:p>
        </w:tc>
        <w:tc>
          <w:tcPr>
            <w:tcW w:w="1440" w:type="dxa"/>
            <w:vAlign w:val="center"/>
          </w:tcPr>
          <w:p w14:paraId="083929E0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學前測驗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9E1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人名記憶</w:t>
            </w:r>
          </w:p>
        </w:tc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14:paraId="083929E2" w14:textId="77777777" w:rsidR="00A921E0" w:rsidRPr="00731092" w:rsidRDefault="00D56479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A921E0"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407" w:type="dxa"/>
            <w:vMerge w:val="restart"/>
            <w:vAlign w:val="center"/>
          </w:tcPr>
          <w:p w14:paraId="083929E3" w14:textId="77777777" w:rsidR="00A921E0" w:rsidRPr="00731092" w:rsidRDefault="00A921E0" w:rsidP="00A921E0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>
              <w:rPr>
                <w:rFonts w:ascii="新細明體" w:hAnsi="新細明體" w:hint="eastAsia"/>
                <w:kern w:val="2"/>
                <w:szCs w:val="24"/>
              </w:rPr>
              <w:t>09:00-12:0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711" w:type="dxa"/>
            <w:vMerge w:val="restart"/>
            <w:vAlign w:val="center"/>
          </w:tcPr>
          <w:p w14:paraId="083929E4" w14:textId="77777777" w:rsidR="00A921E0" w:rsidRPr="00731092" w:rsidRDefault="00A921E0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</w:rPr>
              <w:t>快速閱覽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14:paraId="083929E5" w14:textId="77777777" w:rsidR="00A921E0" w:rsidRPr="00731092" w:rsidRDefault="00A921E0" w:rsidP="00665C1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破除閱讀六大障礙</w:t>
            </w:r>
          </w:p>
          <w:p w14:paraId="083929E6" w14:textId="77777777" w:rsidR="00A921E0" w:rsidRPr="00731092" w:rsidRDefault="00A921E0" w:rsidP="00665C1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焦距點練習。</w:t>
            </w:r>
          </w:p>
          <w:p w14:paraId="083929E7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</w:rPr>
              <w:t>關鍵字練習</w:t>
            </w:r>
          </w:p>
        </w:tc>
      </w:tr>
      <w:tr w:rsidR="00A921E0" w:rsidRPr="00731092" w14:paraId="083929F1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14:paraId="083929E9" w14:textId="77777777" w:rsidR="00A921E0" w:rsidRPr="00731092" w:rsidRDefault="00A921E0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83929EA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  <w:kern w:val="2"/>
                <w:szCs w:val="24"/>
              </w:rPr>
              <w:t>10:00-11:0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83929EB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腦力活化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9EC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 w:val="22"/>
                <w:szCs w:val="22"/>
              </w:rPr>
            </w:pPr>
            <w:r w:rsidRPr="00731092">
              <w:rPr>
                <w:rFonts w:ascii="新細明體" w:hAnsi="新細明體" w:hint="eastAsia"/>
                <w:kern w:val="2"/>
                <w:sz w:val="22"/>
                <w:szCs w:val="22"/>
              </w:rPr>
              <w:t>想像力專注力訓導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9ED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407" w:type="dxa"/>
            <w:vMerge/>
            <w:vAlign w:val="center"/>
          </w:tcPr>
          <w:p w14:paraId="083929EE" w14:textId="77777777" w:rsidR="00A921E0" w:rsidRPr="00731092" w:rsidRDefault="00A921E0" w:rsidP="00B95B5D">
            <w:pPr>
              <w:jc w:val="both"/>
              <w:rPr>
                <w:rFonts w:ascii="新細明體" w:hAnsi="新細明體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vAlign w:val="center"/>
          </w:tcPr>
          <w:p w14:paraId="083929EF" w14:textId="77777777" w:rsidR="00A921E0" w:rsidRPr="00731092" w:rsidRDefault="00A921E0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14:paraId="083929F0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 w:val="22"/>
                <w:szCs w:val="22"/>
                <w:highlight w:val="yellow"/>
              </w:rPr>
            </w:pPr>
          </w:p>
        </w:tc>
      </w:tr>
      <w:tr w:rsidR="00A921E0" w:rsidRPr="00731092" w14:paraId="083929FA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9F2" w14:textId="77777777" w:rsidR="00A921E0" w:rsidRPr="00731092" w:rsidRDefault="00A921E0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9F3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11:10-12:00</w:t>
            </w:r>
          </w:p>
        </w:tc>
        <w:tc>
          <w:tcPr>
            <w:tcW w:w="1440" w:type="dxa"/>
            <w:vAlign w:val="center"/>
          </w:tcPr>
          <w:p w14:paraId="083929F4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proofErr w:type="gramStart"/>
            <w:r w:rsidRPr="00731092">
              <w:rPr>
                <w:rFonts w:ascii="新細明體" w:hAnsi="新細明體" w:hint="eastAsia"/>
                <w:kern w:val="2"/>
                <w:szCs w:val="24"/>
              </w:rPr>
              <w:t>曼</w:t>
            </w:r>
            <w:proofErr w:type="gramEnd"/>
            <w:r w:rsidRPr="00731092">
              <w:rPr>
                <w:rFonts w:ascii="新細明體" w:hAnsi="新細明體" w:hint="eastAsia"/>
                <w:kern w:val="2"/>
                <w:szCs w:val="24"/>
              </w:rPr>
              <w:t>陀螺訓練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9F5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抽象文字圖像轉換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9F6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407" w:type="dxa"/>
            <w:vMerge/>
            <w:vAlign w:val="center"/>
          </w:tcPr>
          <w:p w14:paraId="083929F7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711" w:type="dxa"/>
            <w:vMerge/>
            <w:vAlign w:val="center"/>
          </w:tcPr>
          <w:p w14:paraId="083929F8" w14:textId="77777777" w:rsidR="00A921E0" w:rsidRPr="00731092" w:rsidRDefault="00A921E0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14:paraId="083929F9" w14:textId="77777777" w:rsidR="00A921E0" w:rsidRPr="00731092" w:rsidRDefault="00A921E0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</w:tr>
      <w:tr w:rsidR="00665C15" w:rsidRPr="00731092" w14:paraId="08392A03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9FB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9FC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12:00-1</w:t>
            </w:r>
            <w:r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83929FD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午餐時間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9F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9F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08392A0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12:00-13: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711" w:type="dxa"/>
            <w:vAlign w:val="center"/>
          </w:tcPr>
          <w:p w14:paraId="08392A01" w14:textId="77777777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午餐時間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0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午餐、交流</w:t>
            </w:r>
          </w:p>
        </w:tc>
      </w:tr>
      <w:tr w:rsidR="00665C15" w:rsidRPr="00731092" w14:paraId="08392A0C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04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05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="00561275"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="00561275"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0-13:30</w:t>
            </w:r>
          </w:p>
        </w:tc>
        <w:tc>
          <w:tcPr>
            <w:tcW w:w="1440" w:type="dxa"/>
            <w:vAlign w:val="center"/>
          </w:tcPr>
          <w:p w14:paraId="08392A0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午休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0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冥想音樂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0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08392A0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0-13:30</w:t>
            </w:r>
          </w:p>
        </w:tc>
        <w:tc>
          <w:tcPr>
            <w:tcW w:w="1711" w:type="dxa"/>
            <w:vAlign w:val="center"/>
          </w:tcPr>
          <w:p w14:paraId="08392A0A" w14:textId="77777777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0B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冥想音樂</w:t>
            </w:r>
          </w:p>
        </w:tc>
      </w:tr>
      <w:tr w:rsidR="00665C15" w:rsidRPr="00731092" w14:paraId="08392A15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0D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0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13:30-14:20</w:t>
            </w:r>
          </w:p>
        </w:tc>
        <w:tc>
          <w:tcPr>
            <w:tcW w:w="1440" w:type="dxa"/>
            <w:vAlign w:val="center"/>
          </w:tcPr>
          <w:p w14:paraId="08392A0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諧音法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1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抽象文字圖像轉換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11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08392A1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13:30-1</w:t>
            </w:r>
            <w:r w:rsidRPr="00731092">
              <w:rPr>
                <w:rFonts w:ascii="新細明體" w:hAnsi="新細明體"/>
                <w:kern w:val="2"/>
                <w:szCs w:val="24"/>
              </w:rPr>
              <w:t>5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:20</w:t>
            </w:r>
          </w:p>
        </w:tc>
        <w:tc>
          <w:tcPr>
            <w:tcW w:w="1711" w:type="dxa"/>
            <w:vMerge w:val="restart"/>
            <w:vAlign w:val="center"/>
          </w:tcPr>
          <w:p w14:paraId="08392A13" w14:textId="77777777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</w:rPr>
              <w:t>心智繪圖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1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</w:rPr>
              <w:t>水平、垂直思考、知識分類、歸類。</w:t>
            </w:r>
          </w:p>
        </w:tc>
      </w:tr>
      <w:tr w:rsidR="00665C15" w:rsidRPr="00731092" w14:paraId="08392A1E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16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1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14:30-15:20</w:t>
            </w:r>
          </w:p>
        </w:tc>
        <w:tc>
          <w:tcPr>
            <w:tcW w:w="1440" w:type="dxa"/>
            <w:vAlign w:val="center"/>
          </w:tcPr>
          <w:p w14:paraId="08392A1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諧音法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1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成語猜謎遊戲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1A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08392A1B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Pr="00731092">
              <w:rPr>
                <w:rFonts w:ascii="新細明體" w:hAnsi="新細明體"/>
                <w:kern w:val="2"/>
                <w:szCs w:val="24"/>
              </w:rPr>
              <w:t>5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:30-1</w:t>
            </w:r>
            <w:r w:rsidRPr="00731092">
              <w:rPr>
                <w:rFonts w:ascii="新細明體" w:hAnsi="新細明體"/>
                <w:kern w:val="2"/>
                <w:szCs w:val="24"/>
              </w:rPr>
              <w:t>6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:30</w:t>
            </w:r>
          </w:p>
        </w:tc>
        <w:tc>
          <w:tcPr>
            <w:tcW w:w="1711" w:type="dxa"/>
            <w:vMerge/>
            <w:vAlign w:val="center"/>
          </w:tcPr>
          <w:p w14:paraId="08392A1C" w14:textId="77777777" w:rsidR="00665C15" w:rsidRPr="00731092" w:rsidRDefault="00665C15" w:rsidP="00FB48F1">
            <w:pPr>
              <w:spacing w:line="240" w:lineRule="auto"/>
              <w:jc w:val="center"/>
              <w:rPr>
                <w:rFonts w:ascii="新細明體" w:hAnsi="新細明體"/>
                <w:kern w:val="2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14:paraId="08392A1D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  <w:highlight w:val="yellow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心智圖規則</w:t>
            </w:r>
          </w:p>
        </w:tc>
      </w:tr>
      <w:tr w:rsidR="00665C15" w:rsidRPr="00731092" w14:paraId="08392A27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392A1F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08392A2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15:30-16:30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08392A21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數字轉圖像</w:t>
            </w:r>
          </w:p>
        </w:tc>
        <w:tc>
          <w:tcPr>
            <w:tcW w:w="20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392A2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數字標籤介紹</w:t>
            </w:r>
          </w:p>
        </w:tc>
        <w:tc>
          <w:tcPr>
            <w:tcW w:w="3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392A2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Merge/>
            <w:tcBorders>
              <w:bottom w:val="double" w:sz="4" w:space="0" w:color="auto"/>
            </w:tcBorders>
            <w:vAlign w:val="center"/>
          </w:tcPr>
          <w:p w14:paraId="08392A2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711" w:type="dxa"/>
            <w:vMerge/>
            <w:tcBorders>
              <w:bottom w:val="double" w:sz="4" w:space="0" w:color="auto"/>
            </w:tcBorders>
            <w:vAlign w:val="center"/>
          </w:tcPr>
          <w:p w14:paraId="08392A25" w14:textId="77777777" w:rsidR="00665C15" w:rsidRPr="00731092" w:rsidRDefault="00665C15" w:rsidP="00FB48F1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392A2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665C15" w:rsidRPr="00731092" w14:paraId="08392A30" w14:textId="77777777" w:rsidTr="00D040F6">
        <w:trPr>
          <w:cantSplit/>
          <w:trHeight w:val="340"/>
        </w:trPr>
        <w:tc>
          <w:tcPr>
            <w:tcW w:w="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92A28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日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08392A29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時間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08392A2A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課程名稱</w:t>
            </w:r>
          </w:p>
        </w:tc>
        <w:tc>
          <w:tcPr>
            <w:tcW w:w="20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92A2B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課程大綱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92A2C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日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14:paraId="08392A2D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時間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08392A2E" w14:textId="77777777" w:rsidR="00665C15" w:rsidRPr="00731092" w:rsidRDefault="00665C15" w:rsidP="00FB48F1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課程名稱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92A2F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課程大綱</w:t>
            </w:r>
          </w:p>
        </w:tc>
      </w:tr>
      <w:tr w:rsidR="00665C15" w:rsidRPr="00731092" w14:paraId="08392A3A" w14:textId="77777777" w:rsidTr="00D040F6">
        <w:trPr>
          <w:cantSplit/>
          <w:trHeight w:val="340"/>
        </w:trPr>
        <w:tc>
          <w:tcPr>
            <w:tcW w:w="300" w:type="dxa"/>
            <w:vMerge w:val="restart"/>
            <w:tcBorders>
              <w:left w:val="double" w:sz="4" w:space="0" w:color="auto"/>
            </w:tcBorders>
          </w:tcPr>
          <w:p w14:paraId="08392A31" w14:textId="77777777" w:rsidR="00665C15" w:rsidRPr="00731092" w:rsidRDefault="00D56479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星期二</w:t>
            </w:r>
          </w:p>
        </w:tc>
        <w:tc>
          <w:tcPr>
            <w:tcW w:w="1408" w:type="dxa"/>
            <w:vAlign w:val="center"/>
          </w:tcPr>
          <w:p w14:paraId="08392A3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09:00-10:50</w:t>
            </w:r>
          </w:p>
        </w:tc>
        <w:tc>
          <w:tcPr>
            <w:tcW w:w="1440" w:type="dxa"/>
            <w:vAlign w:val="center"/>
          </w:tcPr>
          <w:p w14:paraId="08392A3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數字遊戲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3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比手劃腳,</w:t>
            </w:r>
            <w:proofErr w:type="gramStart"/>
            <w:r w:rsidRPr="00731092">
              <w:rPr>
                <w:rFonts w:ascii="新細明體" w:hAnsi="新細明體" w:hint="eastAsia"/>
                <w:kern w:val="2"/>
                <w:szCs w:val="24"/>
              </w:rPr>
              <w:t>拚</w:t>
            </w:r>
            <w:proofErr w:type="gramEnd"/>
            <w:r w:rsidRPr="00731092">
              <w:rPr>
                <w:rFonts w:ascii="新細明體" w:hAnsi="新細明體" w:hint="eastAsia"/>
                <w:kern w:val="2"/>
                <w:szCs w:val="24"/>
              </w:rPr>
              <w:t>圖</w:t>
            </w:r>
          </w:p>
        </w:tc>
        <w:tc>
          <w:tcPr>
            <w:tcW w:w="308" w:type="dxa"/>
            <w:vMerge w:val="restart"/>
            <w:tcBorders>
              <w:left w:val="double" w:sz="4" w:space="0" w:color="auto"/>
            </w:tcBorders>
          </w:tcPr>
          <w:p w14:paraId="08392A35" w14:textId="77777777" w:rsidR="00665C15" w:rsidRPr="00731092" w:rsidRDefault="00D56479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星期五</w:t>
            </w:r>
          </w:p>
          <w:p w14:paraId="08392A3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8392A3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09:00-10:</w:t>
            </w:r>
            <w:r w:rsidRPr="00731092">
              <w:rPr>
                <w:rFonts w:ascii="新細明體" w:hAnsi="新細明體"/>
                <w:kern w:val="2"/>
                <w:szCs w:val="24"/>
              </w:rPr>
              <w:t>2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711" w:type="dxa"/>
          </w:tcPr>
          <w:p w14:paraId="08392A38" w14:textId="35FB4B0D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心智</w:t>
            </w:r>
            <w:proofErr w:type="gramStart"/>
            <w:r w:rsidRPr="00731092">
              <w:rPr>
                <w:rFonts w:ascii="新細明體" w:hAnsi="新細明體" w:hint="eastAsia"/>
              </w:rPr>
              <w:t>圖初作</w:t>
            </w:r>
            <w:proofErr w:type="gramEnd"/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8392A3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文章筆記:四季</w:t>
            </w:r>
          </w:p>
        </w:tc>
      </w:tr>
      <w:tr w:rsidR="00665C15" w:rsidRPr="00731092" w14:paraId="08392A43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3B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3C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11:00-12:00</w:t>
            </w:r>
          </w:p>
        </w:tc>
        <w:tc>
          <w:tcPr>
            <w:tcW w:w="1440" w:type="dxa"/>
            <w:vAlign w:val="center"/>
          </w:tcPr>
          <w:p w14:paraId="08392A3D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串聯法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3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聯想法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3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8392A4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1</w:t>
            </w:r>
            <w:r w:rsidRPr="00731092">
              <w:rPr>
                <w:rFonts w:ascii="新細明體" w:hAnsi="新細明體"/>
              </w:rPr>
              <w:t>0</w:t>
            </w:r>
            <w:r w:rsidRPr="00731092">
              <w:rPr>
                <w:rFonts w:ascii="新細明體" w:hAnsi="新細明體" w:hint="eastAsia"/>
              </w:rPr>
              <w:t>:</w:t>
            </w:r>
            <w:r w:rsidRPr="00731092">
              <w:rPr>
                <w:rFonts w:ascii="新細明體" w:hAnsi="新細明體"/>
              </w:rPr>
              <w:t>3</w:t>
            </w:r>
            <w:r w:rsidRPr="00731092">
              <w:rPr>
                <w:rFonts w:ascii="新細明體" w:hAnsi="新細明體" w:hint="eastAsia"/>
              </w:rPr>
              <w:t>0-12:00</w:t>
            </w:r>
          </w:p>
        </w:tc>
        <w:tc>
          <w:tcPr>
            <w:tcW w:w="1711" w:type="dxa"/>
            <w:vAlign w:val="center"/>
          </w:tcPr>
          <w:p w14:paraId="08392A41" w14:textId="047AFDEE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表達力訓練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42" w14:textId="77777777" w:rsidR="00665C15" w:rsidRPr="00731092" w:rsidRDefault="0056127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人生夢想圖</w:t>
            </w:r>
          </w:p>
        </w:tc>
      </w:tr>
      <w:tr w:rsidR="00665C15" w:rsidRPr="00731092" w14:paraId="08392A4C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44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45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12:00-13: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8392A4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午餐時間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4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4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8392A4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12:00-13: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711" w:type="dxa"/>
            <w:vAlign w:val="center"/>
          </w:tcPr>
          <w:p w14:paraId="08392A4A" w14:textId="77777777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午餐時間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4B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午餐、冥想午休</w:t>
            </w:r>
          </w:p>
        </w:tc>
      </w:tr>
      <w:tr w:rsidR="00665C15" w:rsidRPr="00731092" w14:paraId="08392A55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4D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4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0-13:30</w:t>
            </w:r>
          </w:p>
        </w:tc>
        <w:tc>
          <w:tcPr>
            <w:tcW w:w="1440" w:type="dxa"/>
            <w:vAlign w:val="center"/>
          </w:tcPr>
          <w:p w14:paraId="08392A4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午休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5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冥想音樂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51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8392A5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0-13:30</w:t>
            </w:r>
          </w:p>
        </w:tc>
        <w:tc>
          <w:tcPr>
            <w:tcW w:w="1711" w:type="dxa"/>
            <w:vAlign w:val="center"/>
          </w:tcPr>
          <w:p w14:paraId="08392A53" w14:textId="77777777" w:rsidR="00665C15" w:rsidRPr="00731092" w:rsidRDefault="00665C15" w:rsidP="00FB48F1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5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冥想音樂</w:t>
            </w:r>
          </w:p>
        </w:tc>
      </w:tr>
      <w:tr w:rsidR="00665C15" w:rsidRPr="00731092" w14:paraId="08392A60" w14:textId="77777777" w:rsidTr="00D040F6">
        <w:trPr>
          <w:cantSplit/>
          <w:trHeight w:val="814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56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5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13:30-14:20</w:t>
            </w:r>
          </w:p>
        </w:tc>
        <w:tc>
          <w:tcPr>
            <w:tcW w:w="1440" w:type="dxa"/>
            <w:vAlign w:val="center"/>
          </w:tcPr>
          <w:p w14:paraId="08392A5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聯</w:t>
            </w:r>
            <w:r w:rsidR="00481B88">
              <w:rPr>
                <w:rFonts w:ascii="新細明體" w:hAnsi="新細明體" w:hint="eastAsia"/>
                <w:kern w:val="2"/>
                <w:szCs w:val="24"/>
              </w:rPr>
              <w:t>想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法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59" w14:textId="77777777" w:rsidR="00665C15" w:rsidRPr="00731092" w:rsidRDefault="0056127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情境</w:t>
            </w:r>
            <w:r w:rsidR="00665C15" w:rsidRPr="00731092">
              <w:rPr>
                <w:rFonts w:ascii="新細明體" w:hAnsi="新細明體" w:hint="eastAsia"/>
                <w:kern w:val="2"/>
                <w:szCs w:val="24"/>
              </w:rPr>
              <w:t>聯想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七大要領</w:t>
            </w:r>
          </w:p>
          <w:p w14:paraId="08392A5A" w14:textId="77777777" w:rsidR="00561275" w:rsidRPr="00731092" w:rsidRDefault="0056127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自導自演3D情境</w:t>
            </w:r>
          </w:p>
        </w:tc>
        <w:tc>
          <w:tcPr>
            <w:tcW w:w="308" w:type="dxa"/>
            <w:vMerge/>
            <w:tcBorders>
              <w:left w:val="double" w:sz="4" w:space="0" w:color="auto"/>
            </w:tcBorders>
          </w:tcPr>
          <w:p w14:paraId="08392A5B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8392A5C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13:30-16:00</w:t>
            </w:r>
          </w:p>
        </w:tc>
        <w:tc>
          <w:tcPr>
            <w:tcW w:w="1711" w:type="dxa"/>
            <w:vAlign w:val="center"/>
          </w:tcPr>
          <w:p w14:paraId="08392A5D" w14:textId="77777777" w:rsidR="00665C15" w:rsidRPr="00731092" w:rsidRDefault="00665C15" w:rsidP="00FB48F1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團隊構思整合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8392A5E" w14:textId="77777777" w:rsidR="00665C15" w:rsidRPr="00731092" w:rsidRDefault="00665C15" w:rsidP="00665C1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作文題材構思</w:t>
            </w:r>
          </w:p>
          <w:p w14:paraId="08392A5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心智圖團體創作</w:t>
            </w:r>
          </w:p>
        </w:tc>
      </w:tr>
      <w:tr w:rsidR="00665C15" w:rsidRPr="00731092" w14:paraId="08392A68" w14:textId="77777777" w:rsidTr="00D040F6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392A61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08392A6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 xml:space="preserve">14:30-16:30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08392A6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索引法練習</w:t>
            </w:r>
          </w:p>
        </w:tc>
        <w:tc>
          <w:tcPr>
            <w:tcW w:w="20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392A6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課本內容物件記憶社會(史地、公民)</w:t>
            </w:r>
          </w:p>
        </w:tc>
        <w:tc>
          <w:tcPr>
            <w:tcW w:w="3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392A65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14:paraId="08392A6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16:00-16:30</w:t>
            </w:r>
          </w:p>
        </w:tc>
        <w:tc>
          <w:tcPr>
            <w:tcW w:w="369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392A67" w14:textId="77777777" w:rsidR="00665C15" w:rsidRPr="00731092" w:rsidRDefault="007C59BD" w:rsidP="00A921E0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665C15" w:rsidRPr="00731092">
              <w:rPr>
                <w:rFonts w:ascii="新細明體" w:hAnsi="新細明體" w:hint="eastAsia"/>
              </w:rPr>
              <w:t>頒發結業</w:t>
            </w:r>
            <w:proofErr w:type="gramStart"/>
            <w:r w:rsidR="00665C15" w:rsidRPr="00731092">
              <w:rPr>
                <w:rFonts w:ascii="新細明體" w:hAnsi="新細明體" w:hint="eastAsia"/>
              </w:rPr>
              <w:t>証</w:t>
            </w:r>
            <w:proofErr w:type="gramEnd"/>
            <w:r w:rsidR="00665C15" w:rsidRPr="00731092">
              <w:rPr>
                <w:rFonts w:ascii="新細明體" w:hAnsi="新細明體" w:hint="eastAsia"/>
              </w:rPr>
              <w:t>書</w:t>
            </w:r>
          </w:p>
        </w:tc>
      </w:tr>
      <w:tr w:rsidR="00665C15" w:rsidRPr="00731092" w14:paraId="08392A6E" w14:textId="77777777" w:rsidTr="00214AD4">
        <w:trPr>
          <w:cantSplit/>
          <w:trHeight w:val="340"/>
        </w:trPr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392A69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日</w:t>
            </w: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392A6A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時間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392A6B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課程名稱</w:t>
            </w:r>
          </w:p>
        </w:tc>
        <w:tc>
          <w:tcPr>
            <w:tcW w:w="20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92A6C" w14:textId="77777777" w:rsidR="00665C15" w:rsidRPr="00731092" w:rsidRDefault="00665C15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課程大綱</w:t>
            </w:r>
          </w:p>
        </w:tc>
        <w:tc>
          <w:tcPr>
            <w:tcW w:w="541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08392A6D" w14:textId="77777777" w:rsidR="00665C15" w:rsidRPr="00731092" w:rsidRDefault="00B271F4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  <w:r>
              <w:rPr>
                <w:noProof/>
              </w:rPr>
              <w:drawing>
                <wp:inline distT="0" distB="0" distL="0" distR="0" wp14:anchorId="08392B66" wp14:editId="08392B67">
                  <wp:extent cx="3429828" cy="2086042"/>
                  <wp:effectExtent l="19050" t="0" r="0" b="0"/>
                  <wp:docPr id="1" name="圖片 1" descr="C:\Users\lung5\OneDrive\1教科書\4學生作品\0佳作\張映瑋\1020726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ng5\OneDrive\1教科書\4學生作品\0佳作\張映瑋\1020726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723" cy="2090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C15" w:rsidRPr="00731092" w14:paraId="08392A74" w14:textId="77777777" w:rsidTr="00214AD4">
        <w:trPr>
          <w:cantSplit/>
          <w:trHeight w:val="340"/>
        </w:trPr>
        <w:tc>
          <w:tcPr>
            <w:tcW w:w="300" w:type="dxa"/>
            <w:vMerge w:val="restart"/>
            <w:tcBorders>
              <w:left w:val="double" w:sz="4" w:space="0" w:color="auto"/>
            </w:tcBorders>
          </w:tcPr>
          <w:p w14:paraId="08392A6F" w14:textId="77777777" w:rsidR="00665C15" w:rsidRPr="00731092" w:rsidRDefault="00D56479" w:rsidP="00665C1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665C15"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408" w:type="dxa"/>
            <w:vAlign w:val="center"/>
          </w:tcPr>
          <w:p w14:paraId="08392A7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09:00-09:50</w:t>
            </w:r>
          </w:p>
        </w:tc>
        <w:tc>
          <w:tcPr>
            <w:tcW w:w="1440" w:type="dxa"/>
            <w:vMerge w:val="restart"/>
            <w:vAlign w:val="center"/>
          </w:tcPr>
          <w:p w14:paraId="08392A71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英文單字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7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單字記憶五大技巧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7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7A" w14:textId="77777777" w:rsidTr="00214AD4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75" w14:textId="77777777" w:rsidR="00665C15" w:rsidRPr="00731092" w:rsidRDefault="00665C15" w:rsidP="00665C15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7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10:00-10:50</w:t>
            </w:r>
          </w:p>
        </w:tc>
        <w:tc>
          <w:tcPr>
            <w:tcW w:w="1440" w:type="dxa"/>
            <w:vMerge/>
            <w:vAlign w:val="center"/>
          </w:tcPr>
          <w:p w14:paraId="08392A7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7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單字個別記憶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7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80" w14:textId="77777777" w:rsidTr="00214AD4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7B" w14:textId="77777777" w:rsidR="00665C15" w:rsidRPr="00731092" w:rsidRDefault="00665C15" w:rsidP="00665C15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7C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11:10-12:00</w:t>
            </w:r>
          </w:p>
        </w:tc>
        <w:tc>
          <w:tcPr>
            <w:tcW w:w="1440" w:type="dxa"/>
            <w:vMerge/>
            <w:vAlign w:val="center"/>
          </w:tcPr>
          <w:p w14:paraId="08392A7D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7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集團式記憶法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7F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86" w14:textId="77777777" w:rsidTr="00214AD4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81" w14:textId="77777777" w:rsidR="00665C15" w:rsidRPr="00731092" w:rsidRDefault="00665C15" w:rsidP="00665C15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8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12:00-13: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8392A8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午餐時間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84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午餐、冥想午休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85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8C" w14:textId="77777777" w:rsidTr="00214AD4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87" w14:textId="77777777" w:rsidR="00665C15" w:rsidRPr="00731092" w:rsidRDefault="00665C15" w:rsidP="00665C15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8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1</w:t>
            </w:r>
            <w:r w:rsidRPr="00731092">
              <w:rPr>
                <w:rFonts w:ascii="新細明體" w:hAnsi="新細明體"/>
                <w:kern w:val="2"/>
                <w:szCs w:val="24"/>
              </w:rPr>
              <w:t>3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:</w:t>
            </w:r>
            <w:r w:rsidRPr="00731092">
              <w:rPr>
                <w:rFonts w:ascii="新細明體" w:hAnsi="新細明體"/>
                <w:kern w:val="2"/>
                <w:szCs w:val="24"/>
              </w:rPr>
              <w:t>0</w:t>
            </w:r>
            <w:r w:rsidRPr="00731092">
              <w:rPr>
                <w:rFonts w:ascii="新細明體" w:hAnsi="新細明體" w:hint="eastAsia"/>
                <w:kern w:val="2"/>
                <w:szCs w:val="24"/>
              </w:rPr>
              <w:t>0-13:30</w:t>
            </w:r>
          </w:p>
        </w:tc>
        <w:tc>
          <w:tcPr>
            <w:tcW w:w="1440" w:type="dxa"/>
            <w:vAlign w:val="center"/>
          </w:tcPr>
          <w:p w14:paraId="08392A89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午休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8A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  <w:kern w:val="2"/>
                <w:szCs w:val="24"/>
              </w:rPr>
              <w:t>冥想音樂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8B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94" w14:textId="77777777" w:rsidTr="00214AD4">
        <w:trPr>
          <w:cantSplit/>
          <w:trHeight w:val="340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14:paraId="08392A8D" w14:textId="77777777" w:rsidR="00665C15" w:rsidRPr="00731092" w:rsidRDefault="00665C15" w:rsidP="00665C15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vAlign w:val="center"/>
          </w:tcPr>
          <w:p w14:paraId="08392A8E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13:30-15:20</w:t>
            </w:r>
          </w:p>
        </w:tc>
        <w:tc>
          <w:tcPr>
            <w:tcW w:w="1440" w:type="dxa"/>
            <w:vMerge w:val="restart"/>
            <w:vAlign w:val="center"/>
          </w:tcPr>
          <w:p w14:paraId="08392A8F" w14:textId="77777777" w:rsidR="00665C15" w:rsidRPr="00731092" w:rsidRDefault="00665C15" w:rsidP="00665C1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國文</w:t>
            </w:r>
          </w:p>
          <w:p w14:paraId="08392A90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理解記憶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14:paraId="08392A91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短篇詩詞、</w:t>
            </w:r>
          </w:p>
          <w:p w14:paraId="08392A92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古文記憶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8392A93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</w:rPr>
            </w:pPr>
          </w:p>
        </w:tc>
      </w:tr>
      <w:tr w:rsidR="00665C15" w:rsidRPr="00731092" w14:paraId="08392A9A" w14:textId="77777777" w:rsidTr="00BA37B8">
        <w:trPr>
          <w:cantSplit/>
          <w:trHeight w:val="510"/>
        </w:trPr>
        <w:tc>
          <w:tcPr>
            <w:tcW w:w="3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392A95" w14:textId="77777777" w:rsidR="00665C15" w:rsidRPr="00731092" w:rsidRDefault="00665C15" w:rsidP="00665C15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08392A96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15:30-16:30</w:t>
            </w: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08392A97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20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392A98" w14:textId="77777777" w:rsidR="00665C15" w:rsidRPr="00731092" w:rsidRDefault="00665C15" w:rsidP="00665C1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731092">
              <w:rPr>
                <w:rFonts w:ascii="新細明體" w:hAnsi="新細明體" w:hint="eastAsia"/>
              </w:rPr>
              <w:t>木蘭詩</w:t>
            </w:r>
            <w:r w:rsidR="00A921E0">
              <w:rPr>
                <w:rFonts w:ascii="新細明體" w:hAnsi="新細明體" w:hint="eastAsia"/>
              </w:rPr>
              <w:t>、琵琶行</w:t>
            </w:r>
          </w:p>
        </w:tc>
        <w:tc>
          <w:tcPr>
            <w:tcW w:w="5411" w:type="dxa"/>
            <w:gridSpan w:val="4"/>
            <w:vMerge/>
            <w:tcBorders>
              <w:left w:val="double" w:sz="4" w:space="0" w:color="auto"/>
              <w:bottom w:val="nil"/>
              <w:right w:val="nil"/>
            </w:tcBorders>
          </w:tcPr>
          <w:p w14:paraId="08392A99" w14:textId="77777777" w:rsidR="00665C15" w:rsidRPr="00731092" w:rsidRDefault="00665C15" w:rsidP="00665C15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/>
              </w:rPr>
            </w:pPr>
          </w:p>
        </w:tc>
      </w:tr>
    </w:tbl>
    <w:p w14:paraId="08392A9B" w14:textId="0C346034" w:rsidR="004E24EF" w:rsidRPr="00731092" w:rsidRDefault="00FB48F1" w:rsidP="004E24EF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392B68" wp14:editId="47B6185A">
                <wp:simplePos x="0" y="0"/>
                <wp:positionH relativeFrom="column">
                  <wp:posOffset>571237</wp:posOffset>
                </wp:positionH>
                <wp:positionV relativeFrom="paragraph">
                  <wp:posOffset>-195843</wp:posOffset>
                </wp:positionV>
                <wp:extent cx="5991249" cy="67183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49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2B78" w14:textId="44B8F60B" w:rsidR="006E03E3" w:rsidRPr="00154275" w:rsidRDefault="00D70F3C" w:rsidP="006E03E3">
                            <w:pPr>
                              <w:jc w:val="center"/>
                              <w:rPr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2</w:t>
                            </w:r>
                            <w:r w:rsidRPr="00154275">
                              <w:rPr>
                                <w:color w:val="002060"/>
                                <w:sz w:val="64"/>
                                <w:szCs w:val="64"/>
                              </w:rPr>
                              <w:t>02</w:t>
                            </w:r>
                            <w:r w:rsidR="00902E17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5</w:t>
                            </w:r>
                            <w:r w:rsidR="006E25AE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冬、</w:t>
                            </w:r>
                            <w:r w:rsidR="00D56479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夏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令營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進階班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6E03E3" w:rsidRPr="00154275">
                              <w:rPr>
                                <w:rFonts w:hint="eastAsia"/>
                                <w:color w:val="002060"/>
                                <w:sz w:val="64"/>
                                <w:szCs w:val="64"/>
                              </w:rPr>
                              <w:t>課程表</w:t>
                            </w:r>
                          </w:p>
                          <w:p w14:paraId="08392B79" w14:textId="77777777" w:rsidR="006E03E3" w:rsidRPr="00154275" w:rsidRDefault="006E03E3" w:rsidP="006E03E3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2B68" id="Text Box 6" o:spid="_x0000_s1027" type="#_x0000_t202" style="position:absolute;margin-left:45pt;margin-top:-15.4pt;width:471.75pt;height:5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" filled="f" stroked="f">
                <v:textbox>
                  <w:txbxContent>
                    <w:p w14:paraId="08392B78" w14:textId="44B8F60B" w:rsidR="006E03E3" w:rsidRPr="00154275" w:rsidRDefault="00D70F3C" w:rsidP="006E03E3">
                      <w:pPr>
                        <w:jc w:val="center"/>
                        <w:rPr>
                          <w:color w:val="002060"/>
                          <w:sz w:val="64"/>
                          <w:szCs w:val="64"/>
                        </w:rPr>
                      </w:pPr>
                      <w:r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2</w:t>
                      </w:r>
                      <w:r w:rsidRPr="00154275">
                        <w:rPr>
                          <w:color w:val="002060"/>
                          <w:sz w:val="64"/>
                          <w:szCs w:val="64"/>
                        </w:rPr>
                        <w:t>02</w:t>
                      </w:r>
                      <w:r w:rsidR="00902E17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5</w:t>
                      </w:r>
                      <w:r w:rsidR="006E25AE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冬、</w:t>
                      </w:r>
                      <w:r w:rsidR="00D56479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夏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令營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 xml:space="preserve"> 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進階班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 xml:space="preserve"> </w:t>
                      </w:r>
                      <w:r w:rsidR="006E03E3" w:rsidRPr="00154275">
                        <w:rPr>
                          <w:rFonts w:hint="eastAsia"/>
                          <w:color w:val="002060"/>
                          <w:sz w:val="64"/>
                          <w:szCs w:val="64"/>
                        </w:rPr>
                        <w:t>課程表</w:t>
                      </w:r>
                    </w:p>
                    <w:p w14:paraId="08392B79" w14:textId="77777777" w:rsidR="006E03E3" w:rsidRPr="00154275" w:rsidRDefault="006E03E3" w:rsidP="006E03E3"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C30" w:rsidRPr="00731092">
        <w:rPr>
          <w:rFonts w:ascii="新細明體" w:hAnsi="新細明體"/>
          <w:noProof/>
        </w:rPr>
        <w:drawing>
          <wp:anchor distT="0" distB="0" distL="114300" distR="114300" simplePos="0" relativeHeight="251652608" behindDoc="1" locked="0" layoutInCell="1" allowOverlap="1" wp14:anchorId="08392B69" wp14:editId="08392B6A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79425" cy="419100"/>
            <wp:effectExtent l="0" t="0" r="0" b="0"/>
            <wp:wrapTight wrapText="bothSides">
              <wp:wrapPolygon edited="0">
                <wp:start x="0" y="0"/>
                <wp:lineTo x="0" y="20618"/>
                <wp:lineTo x="20599" y="20618"/>
                <wp:lineTo x="20599" y="0"/>
                <wp:lineTo x="0" y="0"/>
              </wp:wrapPolygon>
            </wp:wrapTight>
            <wp:docPr id="12" name="圖片 9" descr="金氏LOGO-定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金氏LOGO-定稿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92A9C" w14:textId="6FB45778" w:rsidR="004E24EF" w:rsidRPr="00731092" w:rsidRDefault="004E24EF" w:rsidP="004E24EF">
      <w:pPr>
        <w:rPr>
          <w:rFonts w:ascii="新細明體" w:hAnsi="新細明體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247"/>
        <w:gridCol w:w="1194"/>
        <w:gridCol w:w="2832"/>
        <w:gridCol w:w="361"/>
        <w:gridCol w:w="1237"/>
        <w:gridCol w:w="1334"/>
        <w:gridCol w:w="2241"/>
      </w:tblGrid>
      <w:tr w:rsidR="004E24EF" w:rsidRPr="00731092" w14:paraId="08392AA5" w14:textId="77777777" w:rsidTr="001E6F36">
        <w:trPr>
          <w:trHeight w:val="360"/>
          <w:jc w:val="center"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9D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9E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556" w:type="pct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9F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課程名稱</w:t>
            </w:r>
          </w:p>
        </w:tc>
        <w:tc>
          <w:tcPr>
            <w:tcW w:w="1318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A0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課程大綱</w:t>
            </w: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1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2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621" w:type="pct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3" w14:textId="50A104E6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課程名稱</w:t>
            </w:r>
          </w:p>
        </w:tc>
        <w:tc>
          <w:tcPr>
            <w:tcW w:w="1043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A4" w14:textId="77777777" w:rsidR="004E24EF" w:rsidRPr="00731092" w:rsidRDefault="004E24EF" w:rsidP="00ED5CE6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課程大綱</w:t>
            </w:r>
          </w:p>
        </w:tc>
      </w:tr>
      <w:tr w:rsidR="00401907" w:rsidRPr="00731092" w14:paraId="08392AB0" w14:textId="77777777" w:rsidTr="001E6F36">
        <w:trPr>
          <w:trHeight w:val="307"/>
          <w:jc w:val="center"/>
        </w:trPr>
        <w:tc>
          <w:tcPr>
            <w:tcW w:w="137" w:type="pct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6" w14:textId="77777777" w:rsidR="00401907" w:rsidRPr="00731092" w:rsidRDefault="00D56479" w:rsidP="0056127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401907"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一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A7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09:00-1</w:t>
            </w:r>
            <w:r w:rsidRPr="00731092">
              <w:rPr>
                <w:rFonts w:ascii="新細明體" w:hAnsi="新細明體"/>
              </w:rPr>
              <w:t>2</w:t>
            </w:r>
            <w:r w:rsidRPr="00731092">
              <w:rPr>
                <w:rFonts w:ascii="新細明體" w:hAnsi="新細明體" w:hint="eastAsia"/>
              </w:rPr>
              <w:t>:00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A8" w14:textId="77777777" w:rsidR="00401907" w:rsidRPr="00731092" w:rsidRDefault="00401907" w:rsidP="00561275">
            <w:pPr>
              <w:jc w:val="center"/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8392AA9" w14:textId="77777777" w:rsidR="00B271F4" w:rsidRPr="00B271F4" w:rsidRDefault="00B271F4" w:rsidP="00561275">
            <w:pPr>
              <w:rPr>
                <w:rFonts w:ascii="新細明體" w:hAnsi="新細明體"/>
                <w:b/>
                <w:szCs w:val="24"/>
              </w:rPr>
            </w:pPr>
            <w:r w:rsidRPr="00B271F4">
              <w:rPr>
                <w:rFonts w:ascii="新細明體" w:hAnsi="新細明體" w:hint="eastAsia"/>
                <w:b/>
                <w:szCs w:val="24"/>
              </w:rPr>
              <w:t>國文</w:t>
            </w:r>
            <w:r w:rsidR="007C59BD">
              <w:rPr>
                <w:rFonts w:ascii="新細明體" w:hAnsi="新細明體" w:hint="eastAsia"/>
                <w:b/>
                <w:szCs w:val="24"/>
              </w:rPr>
              <w:t>(國語)</w:t>
            </w:r>
          </w:p>
          <w:p w14:paraId="08392AAA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:課文、作者、課文</w:t>
            </w:r>
          </w:p>
          <w:p w14:paraId="08392AAB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賞析、國學常識</w:t>
            </w:r>
          </w:p>
        </w:tc>
        <w:tc>
          <w:tcPr>
            <w:tcW w:w="168" w:type="pct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C" w14:textId="77777777" w:rsidR="00401907" w:rsidRPr="00731092" w:rsidRDefault="00D56479" w:rsidP="0056127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401907"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AD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09:00-11:00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AE" w14:textId="25975AF4" w:rsidR="00401907" w:rsidRPr="00731092" w:rsidRDefault="00401907" w:rsidP="00561275">
            <w:pPr>
              <w:rPr>
                <w:rFonts w:ascii="新細明體" w:hAnsi="新細明體"/>
              </w:rPr>
            </w:pPr>
            <w:r w:rsidRPr="00C217A5">
              <w:rPr>
                <w:rFonts w:hint="eastAsia"/>
              </w:rPr>
              <w:t>空間位置法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AF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C217A5">
              <w:rPr>
                <w:rFonts w:hint="eastAsia"/>
              </w:rPr>
              <w:t>數字</w:t>
            </w:r>
            <w:r w:rsidRPr="00C217A5">
              <w:rPr>
                <w:rFonts w:hint="eastAsia"/>
              </w:rPr>
              <w:t>G</w:t>
            </w:r>
            <w:r w:rsidRPr="00C217A5">
              <w:rPr>
                <w:rFonts w:hint="eastAsia"/>
              </w:rPr>
              <w:t>表練習</w:t>
            </w:r>
          </w:p>
        </w:tc>
      </w:tr>
      <w:tr w:rsidR="00401907" w:rsidRPr="00731092" w14:paraId="08392AB9" w14:textId="77777777" w:rsidTr="001E6F36">
        <w:trPr>
          <w:trHeight w:val="56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1" w14:textId="77777777" w:rsidR="00401907" w:rsidRPr="00731092" w:rsidRDefault="00401907" w:rsidP="00561275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B2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B3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8392AB4" w14:textId="77777777" w:rsidR="00401907" w:rsidRPr="00731092" w:rsidRDefault="00401907" w:rsidP="00561275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5" w14:textId="77777777" w:rsidR="00401907" w:rsidRPr="00731092" w:rsidRDefault="00401907" w:rsidP="00561275">
            <w:pPr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6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92AB7" w14:textId="77777777" w:rsidR="00401907" w:rsidRPr="00731092" w:rsidRDefault="00401907" w:rsidP="00561275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B8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C217A5">
              <w:rPr>
                <w:rFonts w:hint="eastAsia"/>
              </w:rPr>
              <w:t>家中房間位置</w:t>
            </w:r>
          </w:p>
        </w:tc>
      </w:tr>
      <w:tr w:rsidR="00401907" w:rsidRPr="00731092" w14:paraId="08392AC2" w14:textId="77777777" w:rsidTr="001E6F36">
        <w:trPr>
          <w:trHeight w:val="360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BA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B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C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BD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BE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BF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  <w:r w:rsidRPr="005B7C7E">
              <w:rPr>
                <w:rFonts w:ascii="新細明體" w:hAnsi="新細明體" w:hint="eastAsia"/>
              </w:rPr>
              <w:t>:00-1</w:t>
            </w:r>
            <w:r>
              <w:rPr>
                <w:rFonts w:ascii="新細明體" w:hAnsi="新細明體"/>
              </w:rPr>
              <w:t>2</w:t>
            </w:r>
            <w:r w:rsidRPr="005B7C7E">
              <w:rPr>
                <w:rFonts w:ascii="新細明體" w:hAnsi="新細明體" w:hint="eastAsia"/>
              </w:rPr>
              <w:t>:00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0" w14:textId="71A0712C" w:rsidR="00401907" w:rsidRPr="00731092" w:rsidRDefault="00401907" w:rsidP="00561275">
            <w:pPr>
              <w:rPr>
                <w:rFonts w:ascii="新細明體" w:hAnsi="新細明體"/>
              </w:rPr>
            </w:pPr>
            <w:r w:rsidRPr="001B1FC3">
              <w:rPr>
                <w:rFonts w:ascii="細明體" w:eastAsia="細明體" w:hAnsi="細明體" w:hint="eastAsia"/>
                <w:kern w:val="2"/>
              </w:rPr>
              <w:t>標籤位置法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C1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1B1FC3">
              <w:rPr>
                <w:rFonts w:ascii="細明體" w:eastAsia="細明體" w:hAnsi="細明體" w:hint="eastAsia"/>
                <w:kern w:val="2"/>
                <w:szCs w:val="24"/>
              </w:rPr>
              <w:t>三十六計</w:t>
            </w:r>
          </w:p>
        </w:tc>
      </w:tr>
      <w:tr w:rsidR="00401907" w:rsidRPr="00731092" w14:paraId="08392ACB" w14:textId="77777777" w:rsidTr="001E6F36">
        <w:trPr>
          <w:trHeight w:val="50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C3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4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5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C6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C7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8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12:00-13:00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9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CA" w14:textId="77777777" w:rsidR="00401907" w:rsidRPr="00731092" w:rsidRDefault="00401907" w:rsidP="00561275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</w:tr>
      <w:tr w:rsidR="00401907" w:rsidRPr="00731092" w14:paraId="08392AD4" w14:textId="77777777" w:rsidTr="001E6F36">
        <w:trPr>
          <w:trHeight w:val="360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CC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D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12:00-13:00</w:t>
            </w:r>
          </w:p>
        </w:tc>
        <w:tc>
          <w:tcPr>
            <w:tcW w:w="55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CE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1318" w:type="pct"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CF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D0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1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3252A9">
              <w:rPr>
                <w:rFonts w:ascii="新細明體" w:hAnsi="新細明體" w:hint="eastAsia"/>
              </w:rPr>
              <w:t>13:00-13:30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2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午休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D3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3252A9">
              <w:rPr>
                <w:rFonts w:ascii="新細明體" w:hAnsi="新細明體" w:hint="eastAsia"/>
              </w:rPr>
              <w:t>冥想音樂</w:t>
            </w:r>
          </w:p>
        </w:tc>
      </w:tr>
      <w:tr w:rsidR="00401907" w:rsidRPr="00731092" w14:paraId="08392ADD" w14:textId="77777777" w:rsidTr="001E6F36">
        <w:trPr>
          <w:trHeight w:val="360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D5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6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13:00-13:30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7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午休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D8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冥想音樂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D9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A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13:30-1</w:t>
            </w:r>
            <w:r w:rsidRPr="00731092">
              <w:rPr>
                <w:rFonts w:ascii="新細明體" w:hAnsi="新細明體"/>
              </w:rPr>
              <w:t>4</w:t>
            </w:r>
            <w:r w:rsidRPr="00731092">
              <w:rPr>
                <w:rFonts w:ascii="新細明體" w:hAnsi="新細明體" w:hint="eastAsia"/>
              </w:rPr>
              <w:t>:</w:t>
            </w:r>
            <w:r w:rsidRPr="00731092">
              <w:rPr>
                <w:rFonts w:ascii="新細明體" w:hAnsi="新細明體"/>
              </w:rPr>
              <w:t>2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DB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1B1FC3">
              <w:rPr>
                <w:rFonts w:ascii="細明體" w:eastAsia="細明體" w:hAnsi="細明體" w:hint="eastAsia"/>
                <w:kern w:val="2"/>
              </w:rPr>
              <w:t>標籤位置法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DC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1B1FC3">
              <w:rPr>
                <w:rFonts w:ascii="細明體" w:eastAsia="細明體" w:hAnsi="細明體" w:hint="eastAsia"/>
                <w:kern w:val="2"/>
                <w:szCs w:val="24"/>
              </w:rPr>
              <w:t>三十六計</w:t>
            </w:r>
          </w:p>
        </w:tc>
      </w:tr>
      <w:tr w:rsidR="00401907" w:rsidRPr="00731092" w14:paraId="08392AE7" w14:textId="77777777" w:rsidTr="001E6F36">
        <w:trPr>
          <w:trHeight w:val="345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DE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DF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13:30-1</w:t>
            </w:r>
            <w:r w:rsidRPr="00731092">
              <w:rPr>
                <w:rFonts w:ascii="新細明體" w:hAnsi="新細明體"/>
              </w:rPr>
              <w:t>6</w:t>
            </w:r>
            <w:r w:rsidRPr="00731092">
              <w:rPr>
                <w:rFonts w:ascii="新細明體" w:hAnsi="新細明體" w:hint="eastAsia"/>
              </w:rPr>
              <w:t>:</w:t>
            </w:r>
            <w:r w:rsidRPr="00731092">
              <w:rPr>
                <w:rFonts w:ascii="新細明體" w:hAnsi="新細明體"/>
              </w:rPr>
              <w:t>3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92AE0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心智繪圖</w:t>
            </w:r>
          </w:p>
        </w:tc>
        <w:tc>
          <w:tcPr>
            <w:tcW w:w="1318" w:type="pct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8392AE1" w14:textId="77777777" w:rsidR="00481B88" w:rsidRPr="00B271F4" w:rsidRDefault="00B271F4" w:rsidP="00D8090C">
            <w:pPr>
              <w:rPr>
                <w:rFonts w:ascii="新細明體" w:hAnsi="新細明體"/>
                <w:b/>
              </w:rPr>
            </w:pPr>
            <w:r w:rsidRPr="00B271F4">
              <w:rPr>
                <w:rFonts w:ascii="新細明體" w:hAnsi="新細明體" w:hint="eastAsia"/>
                <w:b/>
              </w:rPr>
              <w:t>自然、理化、地科</w:t>
            </w:r>
          </w:p>
          <w:p w14:paraId="08392AE2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圖片觀察、實驗、文字等內容的整合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AE3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4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14:30-15</w:t>
            </w:r>
            <w:r w:rsidRPr="00731092">
              <w:rPr>
                <w:rFonts w:ascii="新細明體" w:hAnsi="新細明體" w:hint="eastAsia"/>
              </w:rPr>
              <w:t>:30</w:t>
            </w:r>
          </w:p>
        </w:tc>
        <w:tc>
          <w:tcPr>
            <w:tcW w:w="62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5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數量記憶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6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年代、數量綜合記憶</w:t>
            </w:r>
          </w:p>
        </w:tc>
      </w:tr>
      <w:tr w:rsidR="00CF058B" w:rsidRPr="00731092" w14:paraId="08392AF0" w14:textId="77777777" w:rsidTr="00CF058B">
        <w:trPr>
          <w:trHeight w:val="344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AE8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9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A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EB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AEC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D" w14:textId="77777777" w:rsidR="00401907" w:rsidRDefault="00401907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15:3</w:t>
            </w:r>
            <w:r w:rsidRPr="00731092">
              <w:rPr>
                <w:rFonts w:ascii="新細明體" w:hAnsi="新細明體" w:hint="eastAsia"/>
              </w:rPr>
              <w:t>0-16:30</w:t>
            </w:r>
          </w:p>
        </w:tc>
        <w:tc>
          <w:tcPr>
            <w:tcW w:w="621" w:type="pct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E" w14:textId="77777777" w:rsidR="00401907" w:rsidRPr="00731092" w:rsidRDefault="00401907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數字記憶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EF" w14:textId="77777777" w:rsidR="00401907" w:rsidRDefault="00401907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電話號碼記憶</w:t>
            </w:r>
          </w:p>
        </w:tc>
      </w:tr>
      <w:tr w:rsidR="00D56479" w:rsidRPr="00731092" w14:paraId="08392AFD" w14:textId="77777777" w:rsidTr="00853BAF">
        <w:trPr>
          <w:trHeight w:val="750"/>
          <w:jc w:val="center"/>
        </w:trPr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AF1" w14:textId="77777777" w:rsidR="00D56479" w:rsidRPr="00731092" w:rsidRDefault="00D56479" w:rsidP="00D8090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二</w:t>
            </w:r>
          </w:p>
        </w:tc>
        <w:tc>
          <w:tcPr>
            <w:tcW w:w="58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2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09:00-12</w:t>
            </w:r>
            <w:r w:rsidRPr="00731092">
              <w:rPr>
                <w:rFonts w:ascii="新細明體" w:hAnsi="新細明體" w:hint="eastAsia"/>
              </w:rPr>
              <w:t>:00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3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心智繪圖</w:t>
            </w:r>
          </w:p>
        </w:tc>
        <w:tc>
          <w:tcPr>
            <w:tcW w:w="131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F4" w14:textId="77777777" w:rsidR="00D56479" w:rsidRDefault="00D56479" w:rsidP="00D8090C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國、高中</w:t>
            </w:r>
            <w:r w:rsidRPr="00B271F4">
              <w:rPr>
                <w:rFonts w:ascii="新細明體" w:hAnsi="新細明體" w:hint="eastAsia"/>
                <w:b/>
                <w:szCs w:val="24"/>
              </w:rPr>
              <w:t>歷史</w:t>
            </w:r>
            <w:r>
              <w:rPr>
                <w:rFonts w:ascii="新細明體" w:hAnsi="新細明體" w:hint="eastAsia"/>
                <w:b/>
                <w:szCs w:val="24"/>
              </w:rPr>
              <w:t>、</w:t>
            </w:r>
          </w:p>
          <w:p w14:paraId="08392AF5" w14:textId="77777777" w:rsidR="00D56479" w:rsidRDefault="00D56479" w:rsidP="00D8090C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小學社會(歷史部份)</w:t>
            </w:r>
          </w:p>
          <w:p w14:paraId="08392AF6" w14:textId="77777777" w:rsidR="00D56479" w:rsidRPr="007C59BD" w:rsidRDefault="00D56479" w:rsidP="00D8090C">
            <w:pPr>
              <w:rPr>
                <w:rFonts w:ascii="新細明體" w:hAnsi="新細明體"/>
                <w:b/>
                <w:szCs w:val="24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課文、圖片、附註</w:t>
            </w:r>
            <w:r w:rsidRPr="00731092">
              <w:rPr>
                <w:rFonts w:ascii="新細明體" w:hAnsi="新細明體"/>
                <w:szCs w:val="24"/>
              </w:rPr>
              <w:t>…..</w:t>
            </w:r>
            <w:r w:rsidRPr="00731092">
              <w:rPr>
                <w:rFonts w:ascii="新細明體" w:hAnsi="新細明體" w:hint="eastAsia"/>
                <w:szCs w:val="24"/>
              </w:rPr>
              <w:t>整合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7" w14:textId="77777777" w:rsidR="00D56479" w:rsidRPr="00731092" w:rsidRDefault="00D56479" w:rsidP="00D8090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31092">
              <w:rPr>
                <w:rFonts w:ascii="新細明體" w:hAnsi="新細明體" w:hint="eastAsia"/>
                <w:szCs w:val="24"/>
              </w:rPr>
              <w:t>星期</w:t>
            </w:r>
            <w:r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8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09:00-1</w:t>
            </w:r>
            <w:r w:rsidRPr="00731092">
              <w:rPr>
                <w:rFonts w:ascii="新細明體" w:hAnsi="新細明體"/>
              </w:rPr>
              <w:t>0</w:t>
            </w:r>
            <w:r w:rsidRPr="00731092">
              <w:rPr>
                <w:rFonts w:ascii="新細明體" w:hAnsi="新細明體" w:hint="eastAsia"/>
              </w:rPr>
              <w:t>:</w:t>
            </w:r>
            <w:r w:rsidRPr="00731092">
              <w:rPr>
                <w:rFonts w:ascii="新細明體" w:hAnsi="新細明體"/>
              </w:rPr>
              <w:t>5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9" w14:textId="77777777" w:rsidR="00D56479" w:rsidRPr="00C217A5" w:rsidRDefault="00D56479" w:rsidP="00542C3F">
            <w:pPr>
              <w:rPr>
                <w:rFonts w:eastAsia="新細明體"/>
              </w:rPr>
            </w:pPr>
            <w:r w:rsidRPr="00C217A5">
              <w:rPr>
                <w:rFonts w:eastAsia="新細明體" w:hint="eastAsia"/>
              </w:rPr>
              <w:t>位置法</w:t>
            </w:r>
          </w:p>
          <w:p w14:paraId="08392AFA" w14:textId="77777777" w:rsidR="00D56479" w:rsidRPr="00731092" w:rsidRDefault="00D56479" w:rsidP="00542C3F">
            <w:pPr>
              <w:rPr>
                <w:rFonts w:ascii="新細明體" w:hAnsi="新細明體"/>
              </w:rPr>
            </w:pPr>
            <w:r w:rsidRPr="00C217A5">
              <w:rPr>
                <w:rFonts w:eastAsia="新細明體" w:hint="eastAsia"/>
              </w:rPr>
              <w:t>記憶遊戲</w:t>
            </w:r>
          </w:p>
        </w:tc>
        <w:tc>
          <w:tcPr>
            <w:tcW w:w="1043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AFB" w14:textId="77777777" w:rsidR="00D56479" w:rsidRPr="00C217A5" w:rsidRDefault="00D56479" w:rsidP="00542C3F">
            <w:pPr>
              <w:rPr>
                <w:rFonts w:eastAsia="新細明體"/>
              </w:rPr>
            </w:pPr>
            <w:r w:rsidRPr="00C217A5">
              <w:rPr>
                <w:rFonts w:eastAsia="新細明體" w:hint="eastAsia"/>
              </w:rPr>
              <w:t>身體</w:t>
            </w:r>
            <w:r w:rsidRPr="00C217A5">
              <w:rPr>
                <w:rFonts w:eastAsia="新細明體"/>
              </w:rPr>
              <w:t>、</w:t>
            </w:r>
            <w:r w:rsidRPr="00C217A5">
              <w:rPr>
                <w:rFonts w:eastAsia="新細明體" w:hint="eastAsia"/>
              </w:rPr>
              <w:t>汽車位置法</w:t>
            </w:r>
          </w:p>
          <w:p w14:paraId="08392AFC" w14:textId="77777777" w:rsidR="00D56479" w:rsidRPr="00731092" w:rsidRDefault="00D56479" w:rsidP="00542C3F">
            <w:pPr>
              <w:jc w:val="both"/>
              <w:rPr>
                <w:rFonts w:ascii="新細明體" w:hAnsi="新細明體"/>
                <w:szCs w:val="24"/>
              </w:rPr>
            </w:pPr>
            <w:r w:rsidRPr="00C217A5">
              <w:rPr>
                <w:rFonts w:eastAsia="新細明體" w:hint="eastAsia"/>
              </w:rPr>
              <w:t>金庫密</w:t>
            </w:r>
          </w:p>
        </w:tc>
      </w:tr>
      <w:tr w:rsidR="00D56479" w:rsidRPr="00731092" w14:paraId="08392B06" w14:textId="77777777" w:rsidTr="00853BAF">
        <w:trPr>
          <w:trHeight w:val="750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AFE" w14:textId="77777777" w:rsidR="00D56479" w:rsidRPr="00731092" w:rsidRDefault="00D56479" w:rsidP="00D8090C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AFF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12:00-13:00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0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01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2" w14:textId="77777777" w:rsidR="00D56479" w:rsidRPr="00731092" w:rsidRDefault="00D56479" w:rsidP="00D8090C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3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  <w:r w:rsidRPr="00731092">
              <w:rPr>
                <w:rFonts w:ascii="新細明體" w:hAnsi="新細明體" w:hint="eastAsia"/>
              </w:rPr>
              <w:t>:00-1</w:t>
            </w:r>
            <w:r>
              <w:rPr>
                <w:rFonts w:ascii="新細明體" w:hAnsi="新細明體" w:hint="eastAsia"/>
              </w:rPr>
              <w:t>2</w:t>
            </w:r>
            <w:r w:rsidRPr="00731092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0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4" w14:textId="77777777" w:rsidR="00D56479" w:rsidRPr="00C217A5" w:rsidRDefault="00D56479" w:rsidP="00542C3F">
            <w:r>
              <w:rPr>
                <w:rFonts w:hint="eastAsia"/>
              </w:rPr>
              <w:t>神奇記憶</w:t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05" w14:textId="77777777" w:rsidR="00D56479" w:rsidRPr="00C217A5" w:rsidRDefault="00D56479" w:rsidP="00542C3F">
            <w:r>
              <w:rPr>
                <w:rFonts w:hint="eastAsia"/>
              </w:rPr>
              <w:t>圓週率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記憶比賽</w:t>
            </w:r>
          </w:p>
        </w:tc>
      </w:tr>
      <w:tr w:rsidR="00D56479" w:rsidRPr="00731092" w14:paraId="08392B0F" w14:textId="77777777" w:rsidTr="00853BAF">
        <w:trPr>
          <w:trHeight w:val="63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07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8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13:00-13:30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9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午休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0A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冥想音樂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0B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0C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12:00-13:00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2B0D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0E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</w:tr>
      <w:tr w:rsidR="00D56479" w:rsidRPr="00731092" w14:paraId="08392B1A" w14:textId="77777777" w:rsidTr="00853BAF">
        <w:trPr>
          <w:trHeight w:val="475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10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1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13:30-16:3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2" w14:textId="02FCFF09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13" w14:textId="77777777" w:rsidR="00D56479" w:rsidRDefault="00D56479" w:rsidP="00D8090C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國、高中</w:t>
            </w:r>
            <w:r w:rsidRPr="00B271F4">
              <w:rPr>
                <w:rFonts w:ascii="新細明體" w:hAnsi="新細明體" w:hint="eastAsia"/>
                <w:b/>
                <w:szCs w:val="24"/>
              </w:rPr>
              <w:t>地理</w:t>
            </w:r>
          </w:p>
          <w:p w14:paraId="08392B14" w14:textId="717A1D57" w:rsidR="00D56479" w:rsidRPr="007C59BD" w:rsidRDefault="00D56479" w:rsidP="00D8090C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小學社會(地理部份)</w:t>
            </w:r>
          </w:p>
          <w:p w14:paraId="08392B15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課文、圖片、附註</w:t>
            </w:r>
            <w:r w:rsidRPr="00731092">
              <w:rPr>
                <w:rFonts w:ascii="新細明體" w:hAnsi="新細明體"/>
                <w:szCs w:val="24"/>
              </w:rPr>
              <w:t>…..</w:t>
            </w:r>
            <w:r w:rsidRPr="00731092">
              <w:rPr>
                <w:rFonts w:ascii="新細明體" w:hAnsi="新細明體" w:hint="eastAsia"/>
                <w:szCs w:val="24"/>
              </w:rPr>
              <w:t>整合</w:t>
            </w: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16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7" w14:textId="4CDDE68C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13:00-13:30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8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午休</w:t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19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冥想音樂</w:t>
            </w:r>
          </w:p>
        </w:tc>
      </w:tr>
      <w:tr w:rsidR="00D56479" w:rsidRPr="00731092" w14:paraId="08392B23" w14:textId="77777777" w:rsidTr="00853BAF">
        <w:trPr>
          <w:trHeight w:val="336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1B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C" w14:textId="77777777" w:rsidR="00D56479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D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1E" w14:textId="77777777" w:rsidR="00D56479" w:rsidRPr="00B271F4" w:rsidRDefault="00D56479" w:rsidP="00D8090C">
            <w:pPr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1F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0" w14:textId="02D094FA" w:rsidR="00D56479" w:rsidRPr="00731092" w:rsidRDefault="00D56479" w:rsidP="008E2443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13:30-16:00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1" w14:textId="3597BEE1" w:rsidR="00D56479" w:rsidRPr="00731092" w:rsidRDefault="00D56479" w:rsidP="008E2443">
            <w:pPr>
              <w:rPr>
                <w:rFonts w:ascii="新細明體" w:hAnsi="新細明體"/>
              </w:rPr>
            </w:pPr>
            <w:proofErr w:type="gramStart"/>
            <w:r w:rsidRPr="00731092">
              <w:rPr>
                <w:rFonts w:ascii="新細明體" w:hAnsi="新細明體" w:hint="eastAsia"/>
                <w:szCs w:val="24"/>
              </w:rPr>
              <w:t>結測</w:t>
            </w:r>
            <w:proofErr w:type="gramEnd"/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22" w14:textId="77777777" w:rsidR="00D56479" w:rsidRPr="00731092" w:rsidRDefault="00D56479" w:rsidP="008E2443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物件記憶</w:t>
            </w:r>
          </w:p>
        </w:tc>
      </w:tr>
      <w:tr w:rsidR="00D56479" w:rsidRPr="00731092" w14:paraId="08392B2B" w14:textId="77777777" w:rsidTr="00853BAF">
        <w:trPr>
          <w:trHeight w:val="336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24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5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6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1318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27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28" w14:textId="77777777" w:rsidR="00D56479" w:rsidRPr="00731092" w:rsidRDefault="00D56479" w:rsidP="00D8090C">
            <w:pPr>
              <w:rPr>
                <w:rFonts w:ascii="新細明體" w:hAnsi="新細明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9" w14:textId="77777777" w:rsidR="00D56479" w:rsidRPr="00731092" w:rsidRDefault="00D56479" w:rsidP="00042E8B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16:00-16:30</w:t>
            </w:r>
          </w:p>
        </w:tc>
        <w:tc>
          <w:tcPr>
            <w:tcW w:w="1664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2A" w14:textId="733A617D" w:rsidR="00D56479" w:rsidRPr="00731092" w:rsidRDefault="00D56479" w:rsidP="00A921E0">
            <w:pPr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頒</w:t>
            </w:r>
            <w:proofErr w:type="gramEnd"/>
            <w:r w:rsidRPr="00731092">
              <w:rPr>
                <w:rFonts w:ascii="新細明體" w:hAnsi="新細明體" w:hint="eastAsia"/>
              </w:rPr>
              <w:t>結業</w:t>
            </w:r>
            <w:proofErr w:type="gramStart"/>
            <w:r w:rsidRPr="00731092">
              <w:rPr>
                <w:rFonts w:ascii="新細明體" w:hAnsi="新細明體" w:hint="eastAsia"/>
              </w:rPr>
              <w:t>証</w:t>
            </w:r>
            <w:proofErr w:type="gramEnd"/>
            <w:r w:rsidRPr="00731092">
              <w:rPr>
                <w:rFonts w:ascii="新細明體" w:hAnsi="新細明體" w:hint="eastAsia"/>
              </w:rPr>
              <w:t>書</w:t>
            </w:r>
          </w:p>
        </w:tc>
      </w:tr>
      <w:tr w:rsidR="00CF058B" w:rsidRPr="00731092" w14:paraId="08392B3C" w14:textId="77777777" w:rsidTr="00CF058B">
        <w:trPr>
          <w:trHeight w:val="752"/>
          <w:jc w:val="center"/>
        </w:trPr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8392B2C" w14:textId="77777777" w:rsidR="00CF058B" w:rsidRPr="00731092" w:rsidRDefault="00D56479" w:rsidP="00D8090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CF058B" w:rsidRPr="00731092">
              <w:rPr>
                <w:rFonts w:ascii="新細明體" w:hAnsi="新細明體" w:hint="eastAsia"/>
                <w:szCs w:val="24"/>
              </w:rPr>
              <w:t>日星期</w:t>
            </w:r>
            <w:r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D" w14:textId="482EF063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09:00-1</w:t>
            </w:r>
            <w:r>
              <w:rPr>
                <w:rFonts w:ascii="新細明體" w:hAnsi="新細明體" w:hint="eastAsia"/>
              </w:rPr>
              <w:t>1</w:t>
            </w:r>
            <w:r w:rsidRPr="00731092">
              <w:rPr>
                <w:rFonts w:ascii="新細明體" w:hAnsi="新細明體" w:hint="eastAsia"/>
              </w:rPr>
              <w:t>:00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2E" w14:textId="6859A525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2F" w14:textId="3FB13E38" w:rsidR="00CF058B" w:rsidRPr="00B271F4" w:rsidRDefault="007C59BD" w:rsidP="00D8090C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國、高中</w:t>
            </w:r>
            <w:r w:rsidR="00CF058B" w:rsidRPr="00B271F4">
              <w:rPr>
                <w:rFonts w:ascii="新細明體" w:hAnsi="新細明體" w:hint="eastAsia"/>
                <w:b/>
                <w:szCs w:val="24"/>
              </w:rPr>
              <w:t>公民</w:t>
            </w:r>
            <w:r>
              <w:rPr>
                <w:rFonts w:ascii="新細明體" w:hAnsi="新細明體" w:hint="eastAsia"/>
                <w:b/>
                <w:szCs w:val="24"/>
              </w:rPr>
              <w:t>、小學社會</w:t>
            </w:r>
          </w:p>
          <w:p w14:paraId="08392B30" w14:textId="77777777" w:rsidR="00CF058B" w:rsidRPr="00731092" w:rsidRDefault="00CF058B" w:rsidP="00D8090C">
            <w:pPr>
              <w:jc w:val="both"/>
              <w:rPr>
                <w:rFonts w:ascii="新細明體" w:hAnsi="新細明體"/>
                <w:szCs w:val="24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課文、圖片、附註</w:t>
            </w:r>
            <w:r w:rsidRPr="00731092">
              <w:rPr>
                <w:rFonts w:ascii="新細明體" w:hAnsi="新細明體"/>
                <w:szCs w:val="24"/>
              </w:rPr>
              <w:t>…..</w:t>
            </w:r>
            <w:r w:rsidRPr="00731092">
              <w:rPr>
                <w:rFonts w:ascii="新細明體" w:hAnsi="新細明體" w:hint="eastAsia"/>
                <w:szCs w:val="24"/>
              </w:rPr>
              <w:t>整合</w:t>
            </w:r>
          </w:p>
          <w:p w14:paraId="08392B31" w14:textId="3699B8FD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或作文構思(小學)</w:t>
            </w:r>
          </w:p>
          <w:p w14:paraId="08392B32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  <w:tc>
          <w:tcPr>
            <w:tcW w:w="2408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392B33" w14:textId="77777777" w:rsidR="00CF058B" w:rsidRPr="00731092" w:rsidRDefault="00CF058B" w:rsidP="00CF058B">
            <w:pPr>
              <w:rPr>
                <w:rFonts w:ascii="新細明體" w:hAnsi="新細明體"/>
                <w:szCs w:val="24"/>
              </w:rPr>
            </w:pPr>
            <w:r w:rsidRPr="00731092">
              <w:rPr>
                <w:rFonts w:ascii="新細明體" w:hAnsi="新細明體"/>
                <w:szCs w:val="24"/>
              </w:rPr>
              <w:t>交通大學</w:t>
            </w:r>
            <w:r w:rsidRPr="00731092">
              <w:rPr>
                <w:rFonts w:ascii="新細明體" w:hAnsi="新細明體" w:hint="eastAsia"/>
                <w:szCs w:val="24"/>
              </w:rPr>
              <w:t>：</w:t>
            </w:r>
            <w:r w:rsidRPr="00731092">
              <w:rPr>
                <w:rFonts w:ascii="新細明體" w:hAnsi="新細明體"/>
                <w:szCs w:val="24"/>
              </w:rPr>
              <w:t>新竹市大學路1001號(</w:t>
            </w:r>
            <w:r w:rsidRPr="00731092">
              <w:rPr>
                <w:rFonts w:ascii="新細明體" w:hAnsi="新細明體" w:hint="eastAsia"/>
                <w:szCs w:val="24"/>
              </w:rPr>
              <w:t>AB102教室</w:t>
            </w:r>
            <w:r w:rsidRPr="00731092">
              <w:rPr>
                <w:rFonts w:ascii="新細明體" w:hAnsi="新細明體"/>
                <w:szCs w:val="24"/>
              </w:rPr>
              <w:t>)</w:t>
            </w:r>
          </w:p>
          <w:p w14:paraId="08392B34" w14:textId="77777777" w:rsidR="00CF058B" w:rsidRPr="00731092" w:rsidRDefault="00CF058B" w:rsidP="00CF058B">
            <w:pPr>
              <w:rPr>
                <w:rFonts w:ascii="新細明體" w:hAnsi="新細明體"/>
                <w:szCs w:val="24"/>
              </w:rPr>
            </w:pPr>
            <w:r w:rsidRPr="00731092">
              <w:rPr>
                <w:rFonts w:ascii="新細明體" w:hAnsi="新細明體"/>
                <w:szCs w:val="24"/>
              </w:rPr>
              <w:t>台南大學：南市樹林街二段33</w:t>
            </w:r>
            <w:r w:rsidRPr="00731092">
              <w:rPr>
                <w:rFonts w:ascii="新細明體" w:hAnsi="新細明體" w:hint="eastAsia"/>
                <w:szCs w:val="24"/>
              </w:rPr>
              <w:t>號(文</w:t>
            </w:r>
            <w:proofErr w:type="gramStart"/>
            <w:r w:rsidRPr="00731092">
              <w:rPr>
                <w:rFonts w:ascii="新細明體" w:hAnsi="新細明體" w:hint="eastAsia"/>
                <w:szCs w:val="24"/>
              </w:rPr>
              <w:t>薈</w:t>
            </w:r>
            <w:proofErr w:type="gramEnd"/>
            <w:r w:rsidRPr="00731092">
              <w:rPr>
                <w:rFonts w:ascii="新細明體" w:hAnsi="新細明體" w:hint="eastAsia"/>
                <w:szCs w:val="24"/>
              </w:rPr>
              <w:t>樓)</w:t>
            </w:r>
          </w:p>
          <w:p w14:paraId="08392B35" w14:textId="37C903A3" w:rsidR="00CF058B" w:rsidRPr="00731092" w:rsidRDefault="00483168" w:rsidP="00483168">
            <w:pPr>
              <w:ind w:left="2640" w:hangingChars="1100" w:hanging="2640"/>
              <w:rPr>
                <w:rFonts w:ascii="新細明體" w:hAnsi="新細明體"/>
                <w:szCs w:val="24"/>
              </w:rPr>
            </w:pPr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北市羅斯福路二段</w:t>
            </w:r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70</w:t>
            </w:r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號</w:t>
            </w:r>
            <w:proofErr w:type="gramStart"/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（</w:t>
            </w:r>
            <w:proofErr w:type="gramEnd"/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古亭站</w:t>
            </w:r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Pr="002371C4">
              <w:rPr>
                <w:rFonts w:ascii="Arial" w:hAnsi="Arial" w:cs="Arial"/>
                <w:color w:val="000000"/>
                <w:shd w:val="clear" w:color="auto" w:fill="FFFFFF"/>
              </w:rPr>
              <w:t>號出口〉</w:t>
            </w:r>
            <w:r w:rsidR="00CF058B" w:rsidRPr="00731092">
              <w:rPr>
                <w:rFonts w:ascii="新細明體" w:hAnsi="新細明體" w:cs="Arial"/>
                <w:color w:val="000000"/>
                <w:szCs w:val="24"/>
                <w:shd w:val="clear" w:color="auto" w:fill="FFFFFF"/>
              </w:rPr>
              <w:t>)</w:t>
            </w:r>
            <w:r w:rsidR="00CF058B" w:rsidRPr="00731092">
              <w:rPr>
                <w:rFonts w:ascii="新細明體" w:hAnsi="新細明體"/>
                <w:szCs w:val="24"/>
              </w:rPr>
              <w:t xml:space="preserve"> 02-86260002</w:t>
            </w:r>
          </w:p>
          <w:p w14:paraId="08392B36" w14:textId="77777777" w:rsidR="00CF058B" w:rsidRPr="00731092" w:rsidRDefault="00CF058B" w:rsidP="00CF058B">
            <w:pPr>
              <w:rPr>
                <w:rStyle w:val="a9"/>
                <w:rFonts w:ascii="新細明體" w:hAnsi="新細明體" w:cs="Arial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北市士林區中正路235巷4號2樓(士林捷運站)</w:t>
            </w:r>
          </w:p>
          <w:p w14:paraId="08392B37" w14:textId="77777777" w:rsidR="00CF058B" w:rsidRPr="00731092" w:rsidRDefault="00CF058B" w:rsidP="00CF058B">
            <w:pPr>
              <w:rPr>
                <w:rFonts w:ascii="新細明體" w:hAnsi="新細明體"/>
                <w:szCs w:val="24"/>
              </w:rPr>
            </w:pPr>
            <w:r w:rsidRPr="00731092">
              <w:rPr>
                <w:rStyle w:val="a9"/>
                <w:rFonts w:ascii="新細明體" w:hAnsi="新細明體" w:cs="Arial"/>
                <w:b w:val="0"/>
                <w:bCs w:val="0"/>
                <w:color w:val="000000"/>
                <w:szCs w:val="24"/>
                <w:shd w:val="clear" w:color="auto" w:fill="FFFFFF"/>
              </w:rPr>
              <w:t>桃園市桃園區中正路1248號2樓</w:t>
            </w:r>
          </w:p>
          <w:p w14:paraId="08392B38" w14:textId="77777777" w:rsidR="00CF058B" w:rsidRPr="00731092" w:rsidRDefault="00CF058B" w:rsidP="00CF058B">
            <w:pPr>
              <w:rPr>
                <w:rFonts w:ascii="新細明體" w:hAnsi="新細明體"/>
                <w:szCs w:val="24"/>
              </w:rPr>
            </w:pPr>
            <w:r w:rsidRPr="00731092">
              <w:rPr>
                <w:rFonts w:ascii="新細明體" w:hAnsi="新細明體" w:hint="eastAsia"/>
                <w:szCs w:val="24"/>
              </w:rPr>
              <w:t xml:space="preserve">新竹市中央路176號4樓　</w:t>
            </w:r>
            <w:r w:rsidRPr="00731092">
              <w:rPr>
                <w:rFonts w:ascii="新細明體" w:hAnsi="新細明體"/>
                <w:szCs w:val="24"/>
              </w:rPr>
              <w:t>03-5430545</w:t>
            </w:r>
          </w:p>
          <w:p w14:paraId="08392B39" w14:textId="6C91283E" w:rsidR="00CF058B" w:rsidRPr="00731092" w:rsidRDefault="00CF058B" w:rsidP="00CF058B">
            <w:pPr>
              <w:rPr>
                <w:rFonts w:ascii="新細明體" w:hAnsi="新細明體"/>
                <w:szCs w:val="24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台中市中清路一段89</w:t>
            </w:r>
            <w:r w:rsidRPr="00731092">
              <w:rPr>
                <w:rFonts w:ascii="新細明體" w:hAnsi="新細明體"/>
                <w:szCs w:val="24"/>
              </w:rPr>
              <w:t>號15樓04-22022420</w:t>
            </w:r>
          </w:p>
          <w:p w14:paraId="08392B3A" w14:textId="278110CF" w:rsidR="00CF058B" w:rsidRDefault="00483168" w:rsidP="00CF058B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392B6B" wp14:editId="212C80CD">
                      <wp:simplePos x="0" y="0"/>
                      <wp:positionH relativeFrom="margin">
                        <wp:posOffset>115091</wp:posOffset>
                      </wp:positionH>
                      <wp:positionV relativeFrom="paragraph">
                        <wp:posOffset>91824</wp:posOffset>
                      </wp:positionV>
                      <wp:extent cx="3127375" cy="977265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27375" cy="97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92B7A" w14:textId="77777777" w:rsidR="00ED0B58" w:rsidRPr="00CF058B" w:rsidRDefault="00ED0B58" w:rsidP="00ED0B58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CF058B">
                                    <w:rPr>
                                      <w:rFonts w:ascii="標楷體" w:eastAsia="標楷體" w:hint="eastAsia"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心智圖:知識</w:t>
                                  </w:r>
                                  <w:r w:rsidRPr="00CF058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分類、歸類、整合最佳工具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2B6B" id="文字方塊 3" o:spid="_x0000_s1028" type="#_x0000_t202" style="position:absolute;margin-left:9.05pt;margin-top:7.25pt;width:246.25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" filled="f" stroked="f">
                      <v:textbox>
                        <w:txbxContent>
                          <w:p w14:paraId="08392B7A" w14:textId="77777777" w:rsidR="00ED0B58" w:rsidRPr="00CF058B" w:rsidRDefault="00ED0B58" w:rsidP="00ED0B58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F058B">
                              <w:rPr>
                                <w:rFonts w:ascii="標楷體" w:eastAsia="標楷體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心智圖:知識</w:t>
                            </w:r>
                            <w:r w:rsidRPr="00CF058B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分類、歸類、整合最佳工具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058B" w:rsidRPr="00731092">
              <w:rPr>
                <w:rFonts w:ascii="新細明體" w:hAnsi="新細明體" w:hint="eastAsia"/>
                <w:szCs w:val="24"/>
              </w:rPr>
              <w:t>高雄市前鎮區一德街91號3樓0800859971</w:t>
            </w:r>
          </w:p>
          <w:p w14:paraId="08392B3B" w14:textId="5AD4AE40" w:rsidR="00180531" w:rsidRPr="00731092" w:rsidRDefault="00180531" w:rsidP="00CF058B">
            <w:pPr>
              <w:rPr>
                <w:rFonts w:ascii="新細明體" w:hAnsi="新細明體"/>
              </w:rPr>
            </w:pPr>
          </w:p>
        </w:tc>
      </w:tr>
      <w:tr w:rsidR="00CF058B" w:rsidRPr="00731092" w14:paraId="08392B42" w14:textId="77777777" w:rsidTr="00CF058B">
        <w:trPr>
          <w:trHeight w:val="53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3D" w14:textId="77777777" w:rsidR="00CF058B" w:rsidRPr="00731092" w:rsidRDefault="00CF058B" w:rsidP="00D8090C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3E" w14:textId="77777777" w:rsidR="00CF058B" w:rsidRPr="00731092" w:rsidRDefault="00CF058B" w:rsidP="00D353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11:00-12:0</w:t>
            </w:r>
            <w:r w:rsidRPr="00731092">
              <w:rPr>
                <w:rFonts w:ascii="新細明體" w:hAnsi="新細明體" w:hint="eastAsia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3F" w14:textId="62D049BE" w:rsidR="00CF058B" w:rsidRPr="00731092" w:rsidRDefault="00CF058B" w:rsidP="00D35399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40" w14:textId="4EA12152" w:rsidR="00CF058B" w:rsidRPr="00B271F4" w:rsidRDefault="00CF058B" w:rsidP="00D8090C">
            <w:pPr>
              <w:jc w:val="both"/>
              <w:rPr>
                <w:rFonts w:ascii="新細明體" w:hAnsi="新細明體"/>
                <w:b/>
                <w:szCs w:val="24"/>
              </w:rPr>
            </w:pPr>
            <w:r w:rsidRPr="00B271F4">
              <w:rPr>
                <w:rFonts w:ascii="新細明體" w:hAnsi="新細明體" w:hint="eastAsia"/>
                <w:b/>
                <w:szCs w:val="24"/>
              </w:rPr>
              <w:t>聽課、聽演講、小組討論、會議</w:t>
            </w:r>
            <w:r>
              <w:rPr>
                <w:rFonts w:ascii="新細明體" w:hAnsi="新細明體" w:hint="eastAsia"/>
                <w:szCs w:val="24"/>
              </w:rPr>
              <w:t xml:space="preserve">   </w:t>
            </w:r>
            <w:r w:rsidRPr="00731092">
              <w:rPr>
                <w:rFonts w:ascii="新細明體" w:hAnsi="新細明體" w:hint="eastAsia"/>
                <w:szCs w:val="24"/>
              </w:rPr>
              <w:t>筆記技巧</w:t>
            </w:r>
          </w:p>
        </w:tc>
        <w:tc>
          <w:tcPr>
            <w:tcW w:w="2408" w:type="pct"/>
            <w:gridSpan w:val="4"/>
            <w:vMerge/>
            <w:tcBorders>
              <w:left w:val="double" w:sz="4" w:space="0" w:color="auto"/>
            </w:tcBorders>
            <w:vAlign w:val="center"/>
          </w:tcPr>
          <w:p w14:paraId="08392B41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</w:p>
        </w:tc>
      </w:tr>
      <w:tr w:rsidR="00CF058B" w:rsidRPr="00731092" w14:paraId="08392B48" w14:textId="77777777" w:rsidTr="00CF058B">
        <w:trPr>
          <w:trHeight w:val="336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43" w14:textId="77777777" w:rsidR="00CF058B" w:rsidRPr="00731092" w:rsidRDefault="00CF058B" w:rsidP="00D8090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92B44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12:00-13:00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45" w14:textId="7FAFC501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46" w14:textId="63EC56EF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午餐</w:t>
            </w:r>
            <w:r w:rsidRPr="00731092">
              <w:rPr>
                <w:rFonts w:ascii="新細明體" w:hAnsi="新細明體"/>
              </w:rPr>
              <w:t>、</w:t>
            </w:r>
            <w:r w:rsidRPr="00731092">
              <w:rPr>
                <w:rFonts w:ascii="新細明體" w:hAnsi="新細明體" w:hint="eastAsia"/>
              </w:rPr>
              <w:t>交流</w:t>
            </w:r>
          </w:p>
        </w:tc>
        <w:tc>
          <w:tcPr>
            <w:tcW w:w="2408" w:type="pct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92B47" w14:textId="77777777" w:rsidR="00CF058B" w:rsidRPr="00731092" w:rsidRDefault="00CF058B" w:rsidP="00D8090C">
            <w:pPr>
              <w:rPr>
                <w:rFonts w:ascii="新細明體" w:hAnsi="新細明體"/>
                <w:szCs w:val="24"/>
              </w:rPr>
            </w:pPr>
          </w:p>
        </w:tc>
      </w:tr>
      <w:tr w:rsidR="00CF058B" w:rsidRPr="00731092" w14:paraId="08392B4E" w14:textId="77777777" w:rsidTr="00CF058B">
        <w:trPr>
          <w:trHeight w:val="365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49" w14:textId="77777777" w:rsidR="00CF058B" w:rsidRPr="00731092" w:rsidRDefault="00CF058B" w:rsidP="00D8090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4A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13:00-13:30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4B" w14:textId="3B85FF0C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午休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4C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冥想音樂</w:t>
            </w:r>
          </w:p>
        </w:tc>
        <w:tc>
          <w:tcPr>
            <w:tcW w:w="2408" w:type="pct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92B4D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</w:p>
        </w:tc>
      </w:tr>
      <w:tr w:rsidR="00CF058B" w:rsidRPr="00731092" w14:paraId="08392B54" w14:textId="77777777" w:rsidTr="00CF058B">
        <w:trPr>
          <w:trHeight w:val="657"/>
          <w:jc w:val="center"/>
        </w:trPr>
        <w:tc>
          <w:tcPr>
            <w:tcW w:w="137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92B4F" w14:textId="77777777" w:rsidR="00CF058B" w:rsidRPr="00731092" w:rsidRDefault="00CF058B" w:rsidP="00D8090C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50" w14:textId="77777777" w:rsidR="00CF058B" w:rsidRPr="00731092" w:rsidRDefault="00CF058B" w:rsidP="00290088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13:30-14:20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51" w14:textId="372CA652" w:rsidR="00CF058B" w:rsidRPr="00731092" w:rsidRDefault="00CF058B" w:rsidP="00290088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52" w14:textId="29C68696" w:rsidR="00CF058B" w:rsidRPr="00731092" w:rsidRDefault="00CF058B" w:rsidP="00290088">
            <w:pPr>
              <w:rPr>
                <w:rFonts w:ascii="新細明體" w:hAnsi="新細明體"/>
              </w:rPr>
            </w:pPr>
            <w:r w:rsidRPr="00B271F4">
              <w:rPr>
                <w:rFonts w:ascii="新細明體" w:hAnsi="新細明體" w:hint="eastAsia"/>
                <w:b/>
                <w:szCs w:val="24"/>
              </w:rPr>
              <w:t>聽課、聽演講、小組討論、會議</w:t>
            </w:r>
            <w:r>
              <w:rPr>
                <w:rFonts w:ascii="新細明體" w:hAnsi="新細明體" w:hint="eastAsia"/>
                <w:szCs w:val="24"/>
              </w:rPr>
              <w:t xml:space="preserve">   </w:t>
            </w:r>
            <w:r w:rsidRPr="00731092">
              <w:rPr>
                <w:rFonts w:ascii="新細明體" w:hAnsi="新細明體" w:hint="eastAsia"/>
                <w:szCs w:val="24"/>
              </w:rPr>
              <w:t>筆記技巧</w:t>
            </w:r>
          </w:p>
        </w:tc>
        <w:tc>
          <w:tcPr>
            <w:tcW w:w="2408" w:type="pct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92B53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</w:p>
        </w:tc>
      </w:tr>
      <w:tr w:rsidR="00CF058B" w:rsidRPr="00731092" w14:paraId="08392B5B" w14:textId="77777777" w:rsidTr="00CF058B">
        <w:trPr>
          <w:trHeight w:val="639"/>
          <w:jc w:val="center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392B55" w14:textId="77777777" w:rsidR="00CF058B" w:rsidRPr="00731092" w:rsidRDefault="00CF058B" w:rsidP="00D8090C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56" w14:textId="77777777" w:rsidR="00CF058B" w:rsidRPr="00731092" w:rsidRDefault="00CF058B" w:rsidP="00D569B8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14:30-16:30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2B57" w14:textId="0DB895D1" w:rsidR="00CF058B" w:rsidRPr="00731092" w:rsidRDefault="00CF058B" w:rsidP="00D569B8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</w:rPr>
              <w:t>心智圖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2B58" w14:textId="0D610C21" w:rsidR="00CF058B" w:rsidRPr="00B271F4" w:rsidRDefault="00CF058B" w:rsidP="00D569B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B271F4">
              <w:rPr>
                <w:rFonts w:asciiTheme="majorEastAsia" w:eastAsiaTheme="majorEastAsia" w:hAnsiTheme="majorEastAsia" w:hint="eastAsia"/>
                <w:b/>
                <w:szCs w:val="24"/>
              </w:rPr>
              <w:t>英文</w:t>
            </w:r>
          </w:p>
          <w:p w14:paraId="08392B59" w14:textId="2FD9C3EB" w:rsidR="00CF058B" w:rsidRPr="00731092" w:rsidRDefault="00CF058B" w:rsidP="00D569B8">
            <w:pPr>
              <w:rPr>
                <w:rFonts w:ascii="新細明體" w:hAnsi="新細明體"/>
              </w:rPr>
            </w:pPr>
            <w:r w:rsidRPr="00731092">
              <w:rPr>
                <w:rFonts w:ascii="新細明體" w:hAnsi="新細明體" w:hint="eastAsia"/>
                <w:szCs w:val="24"/>
              </w:rPr>
              <w:t>單字or</w:t>
            </w:r>
            <w:r w:rsidRPr="00B271F4">
              <w:rPr>
                <w:rFonts w:ascii="新細明體" w:hAnsi="新細明體" w:hint="eastAsia"/>
                <w:b/>
                <w:szCs w:val="24"/>
              </w:rPr>
              <w:t>文法</w:t>
            </w:r>
            <w:r w:rsidRPr="00731092">
              <w:rPr>
                <w:rFonts w:ascii="新細明體" w:hAnsi="新細明體" w:hint="eastAsia"/>
                <w:szCs w:val="24"/>
              </w:rPr>
              <w:t>筆記</w:t>
            </w:r>
          </w:p>
        </w:tc>
        <w:tc>
          <w:tcPr>
            <w:tcW w:w="2408" w:type="pct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92B5A" w14:textId="77777777" w:rsidR="00CF058B" w:rsidRPr="00731092" w:rsidRDefault="00CF058B" w:rsidP="00D8090C">
            <w:pPr>
              <w:rPr>
                <w:rFonts w:ascii="新細明體" w:hAnsi="新細明體"/>
              </w:rPr>
            </w:pPr>
          </w:p>
        </w:tc>
      </w:tr>
    </w:tbl>
    <w:p w14:paraId="08392B5C" w14:textId="4DCE49E1" w:rsidR="007E3A6C" w:rsidRPr="00135502" w:rsidRDefault="007E3A6C" w:rsidP="007E3A6C">
      <w:pPr>
        <w:spacing w:line="500" w:lineRule="exact"/>
        <w:rPr>
          <w:rFonts w:ascii="標楷體" w:eastAsia="標楷體"/>
          <w:b/>
          <w:bCs/>
          <w:sz w:val="28"/>
          <w:szCs w:val="28"/>
        </w:rPr>
      </w:pPr>
      <w:bookmarkStart w:id="0" w:name="_Hlk124668486"/>
      <w:r>
        <w:rPr>
          <w:rFonts w:ascii="新細明體" w:hAnsi="新細明體" w:hint="eastAsia"/>
          <w:sz w:val="28"/>
          <w:szCs w:val="28"/>
        </w:rPr>
        <w:t>冬、夏令營報名表</w:t>
      </w:r>
      <w:r w:rsidR="00DF7C3F">
        <w:rPr>
          <w:rFonts w:ascii="新細明體" w:hAnsi="新細明體" w:hint="eastAsia"/>
          <w:sz w:val="28"/>
          <w:szCs w:val="28"/>
        </w:rPr>
        <w:t xml:space="preserve">    </w:t>
      </w:r>
      <w:r w:rsidR="00AF0189">
        <w:rPr>
          <w:rFonts w:ascii="新細明體" w:hAnsi="新細明體"/>
          <w:sz w:val="28"/>
          <w:szCs w:val="28"/>
        </w:rPr>
        <w:t xml:space="preserve">       </w:t>
      </w:r>
      <w:r w:rsidR="00DF7C3F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體驗課程報名表    </w:t>
      </w:r>
      <w:r w:rsidR="00AF0189"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 xml:space="preserve">   平日、假日班報名表</w:t>
      </w:r>
    </w:p>
    <w:p w14:paraId="08392B5D" w14:textId="020DB6FE" w:rsidR="004E24EF" w:rsidRPr="00731092" w:rsidRDefault="00E1257B" w:rsidP="00875A54">
      <w:pPr>
        <w:spacing w:line="440" w:lineRule="exact"/>
        <w:rPr>
          <w:rFonts w:ascii="新細明體" w:hAnsi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579892E" wp14:editId="5D79D778">
            <wp:simplePos x="0" y="0"/>
            <wp:positionH relativeFrom="column">
              <wp:posOffset>5255260</wp:posOffset>
            </wp:positionH>
            <wp:positionV relativeFrom="paragraph">
              <wp:posOffset>166370</wp:posOffset>
            </wp:positionV>
            <wp:extent cx="698500" cy="698500"/>
            <wp:effectExtent l="0" t="0" r="6350" b="635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13694971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83B">
        <w:rPr>
          <w:noProof/>
        </w:rPr>
        <w:drawing>
          <wp:anchor distT="0" distB="0" distL="114300" distR="114300" simplePos="0" relativeHeight="251673088" behindDoc="1" locked="0" layoutInCell="1" allowOverlap="1" wp14:anchorId="6AD84BC7" wp14:editId="0C580F69">
            <wp:simplePos x="0" y="0"/>
            <wp:positionH relativeFrom="column">
              <wp:posOffset>2805430</wp:posOffset>
            </wp:positionH>
            <wp:positionV relativeFrom="paragraph">
              <wp:posOffset>166370</wp:posOffset>
            </wp:positionV>
            <wp:extent cx="664210" cy="664210"/>
            <wp:effectExtent l="0" t="0" r="2540" b="2540"/>
            <wp:wrapTight wrapText="bothSides">
              <wp:wrapPolygon edited="0">
                <wp:start x="0" y="0"/>
                <wp:lineTo x="0" y="21063"/>
                <wp:lineTo x="21063" y="21063"/>
                <wp:lineTo x="21063" y="0"/>
                <wp:lineTo x="0" y="0"/>
              </wp:wrapPolygon>
            </wp:wrapTight>
            <wp:docPr id="17086366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A4A">
        <w:rPr>
          <w:noProof/>
        </w:rPr>
        <w:drawing>
          <wp:anchor distT="0" distB="0" distL="114300" distR="114300" simplePos="0" relativeHeight="251671040" behindDoc="1" locked="0" layoutInCell="1" allowOverlap="1" wp14:anchorId="619E1414" wp14:editId="4F9B8C07">
            <wp:simplePos x="0" y="0"/>
            <wp:positionH relativeFrom="column">
              <wp:posOffset>474453</wp:posOffset>
            </wp:positionH>
            <wp:positionV relativeFrom="paragraph">
              <wp:posOffset>120949</wp:posOffset>
            </wp:positionV>
            <wp:extent cx="596900" cy="596900"/>
            <wp:effectExtent l="0" t="0" r="0" b="0"/>
            <wp:wrapTight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ight>
            <wp:docPr id="1517399316" name="圖片 1517399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92B5E" w14:textId="750954F8" w:rsidR="00E4566A" w:rsidRPr="00CF058B" w:rsidRDefault="00E4566A" w:rsidP="007B7CC8">
      <w:pPr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</w:p>
    <w:p w14:paraId="08392B5F" w14:textId="77777777" w:rsidR="00E4566A" w:rsidRPr="00731092" w:rsidRDefault="00E4566A" w:rsidP="007B7CC8">
      <w:pPr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</w:p>
    <w:p w14:paraId="08392B60" w14:textId="684B613D" w:rsidR="007B7CC8" w:rsidRPr="00731092" w:rsidRDefault="007B7CC8" w:rsidP="007B7CC8">
      <w:pPr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 w:rsidRPr="00731092">
        <w:rPr>
          <w:rFonts w:ascii="新細明體" w:hAnsi="新細明體" w:hint="eastAsia"/>
          <w:sz w:val="28"/>
          <w:szCs w:val="28"/>
        </w:rPr>
        <w:t xml:space="preserve">請 </w:t>
      </w:r>
      <w:proofErr w:type="gramStart"/>
      <w:r w:rsidRPr="00731092">
        <w:rPr>
          <w:rFonts w:ascii="新細明體" w:hAnsi="新細明體" w:hint="eastAsia"/>
          <w:b/>
          <w:bCs/>
          <w:sz w:val="36"/>
          <w:szCs w:val="36"/>
        </w:rPr>
        <w:t>掃碼</w:t>
      </w:r>
      <w:r w:rsidRPr="00731092">
        <w:rPr>
          <w:rFonts w:ascii="新細明體" w:hAnsi="新細明體" w:hint="eastAsia"/>
          <w:sz w:val="28"/>
          <w:szCs w:val="28"/>
        </w:rPr>
        <w:t>報名</w:t>
      </w:r>
      <w:proofErr w:type="gramEnd"/>
      <w:r w:rsidRPr="00731092">
        <w:rPr>
          <w:rFonts w:ascii="新細明體" w:hAnsi="新細明體" w:hint="eastAsia"/>
          <w:sz w:val="28"/>
          <w:szCs w:val="28"/>
        </w:rPr>
        <w:t>以上課程</w:t>
      </w:r>
    </w:p>
    <w:p w14:paraId="08392B61" w14:textId="76390275" w:rsidR="004E24EF" w:rsidRDefault="004E24EF" w:rsidP="004E24EF">
      <w:pPr>
        <w:spacing w:line="240" w:lineRule="atLeast"/>
        <w:rPr>
          <w:rFonts w:ascii="新細明體" w:hAnsi="新細明體"/>
          <w:b/>
          <w:bCs/>
          <w:color w:val="000000"/>
          <w:spacing w:val="24"/>
          <w:sz w:val="28"/>
          <w:szCs w:val="28"/>
          <w:shd w:val="clear" w:color="auto" w:fill="FFFFFF"/>
        </w:rPr>
      </w:pPr>
      <w:r w:rsidRPr="00731092">
        <w:rPr>
          <w:rFonts w:ascii="新細明體" w:hAnsi="新細明體" w:hint="eastAsia"/>
          <w:sz w:val="28"/>
          <w:szCs w:val="28"/>
          <w:lang w:eastAsia="zh-HK"/>
        </w:rPr>
        <w:t>金氏記憶管理顧問有限公司</w:t>
      </w:r>
      <w:r w:rsidRPr="00731092">
        <w:rPr>
          <w:rFonts w:ascii="新細明體" w:hAnsi="新細明體" w:hint="eastAsia"/>
          <w:b/>
          <w:bCs/>
          <w:color w:val="000000"/>
          <w:spacing w:val="24"/>
          <w:sz w:val="28"/>
          <w:szCs w:val="28"/>
          <w:shd w:val="clear" w:color="auto" w:fill="FFFFFF"/>
        </w:rPr>
        <w:t>洽詢專線０８００８５９９７１</w:t>
      </w:r>
      <w:bookmarkEnd w:id="0"/>
    </w:p>
    <w:p w14:paraId="16E6F922" w14:textId="77777777" w:rsidR="00306E8B" w:rsidRPr="004D41C8" w:rsidRDefault="00306E8B" w:rsidP="00306E8B">
      <w:pPr>
        <w:rPr>
          <w:rFonts w:eastAsia="標楷體"/>
          <w:sz w:val="72"/>
          <w:szCs w:val="72"/>
        </w:rPr>
      </w:pPr>
      <w:r>
        <w:rPr>
          <w:rFonts w:eastAsia="華康儷雅宋"/>
          <w:bCs/>
          <w:noProof/>
          <w:color w:val="00000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67AA7A" wp14:editId="1D03D733">
                <wp:simplePos x="0" y="0"/>
                <wp:positionH relativeFrom="column">
                  <wp:posOffset>3195955</wp:posOffset>
                </wp:positionH>
                <wp:positionV relativeFrom="paragraph">
                  <wp:posOffset>188595</wp:posOffset>
                </wp:positionV>
                <wp:extent cx="3510915" cy="419100"/>
                <wp:effectExtent l="0" t="0" r="0" b="0"/>
                <wp:wrapNone/>
                <wp:docPr id="2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091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06496" w14:textId="77777777" w:rsidR="00306E8B" w:rsidRDefault="00306E8B" w:rsidP="00306E8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/>
                                <w:color w:val="000000"/>
                                <w:sz w:val="40"/>
                                <w:szCs w:val="40"/>
                              </w:rPr>
                              <w:t>革命腦內的全腦學習系統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AA7A" id="WordArt 35" o:spid="_x0000_s1029" type="#_x0000_t202" style="position:absolute;margin-left:251.65pt;margin-top:14.85pt;width:276.45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" filled="f" stroked="f">
                <o:lock v:ext="edit" shapetype="t"/>
                <v:textbox>
                  <w:txbxContent>
                    <w:p w14:paraId="22D06496" w14:textId="77777777" w:rsidR="00306E8B" w:rsidRDefault="00306E8B" w:rsidP="00306E8B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/>
                          <w:color w:val="000000"/>
                          <w:sz w:val="40"/>
                          <w:szCs w:val="40"/>
                        </w:rPr>
                        <w:t>革命腦內的全腦學習系統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sz w:val="72"/>
          <w:szCs w:val="72"/>
        </w:rPr>
        <w:drawing>
          <wp:anchor distT="0" distB="0" distL="114300" distR="114300" simplePos="0" relativeHeight="251653632" behindDoc="1" locked="0" layoutInCell="1" allowOverlap="1" wp14:anchorId="376380F1" wp14:editId="7F5666FA">
            <wp:simplePos x="0" y="0"/>
            <wp:positionH relativeFrom="column">
              <wp:posOffset>49530</wp:posOffset>
            </wp:positionH>
            <wp:positionV relativeFrom="paragraph">
              <wp:posOffset>-2540</wp:posOffset>
            </wp:positionV>
            <wp:extent cx="712470" cy="622300"/>
            <wp:effectExtent l="0" t="0" r="0" b="0"/>
            <wp:wrapTight wrapText="bothSides">
              <wp:wrapPolygon edited="0">
                <wp:start x="0" y="0"/>
                <wp:lineTo x="0" y="21159"/>
                <wp:lineTo x="20791" y="21159"/>
                <wp:lineTo x="20791" y="0"/>
                <wp:lineTo x="0" y="0"/>
              </wp:wrapPolygon>
            </wp:wrapTight>
            <wp:docPr id="41" name="圖片 41" descr="金氏LOGO-定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金氏LOGO-定稿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1C8">
        <w:rPr>
          <w:rFonts w:eastAsia="標楷體" w:hint="eastAsia"/>
          <w:sz w:val="72"/>
          <w:szCs w:val="72"/>
        </w:rPr>
        <w:t>金氏超記憶</w:t>
      </w:r>
    </w:p>
    <w:p w14:paraId="35F048FF" w14:textId="77777777" w:rsidR="00306E8B" w:rsidRPr="001537ED" w:rsidRDefault="00306E8B" w:rsidP="00306E8B">
      <w:pPr>
        <w:rPr>
          <w:rFonts w:ascii="標楷體" w:eastAsia="標楷體" w:hAnsi="標楷體"/>
          <w:b/>
          <w:color w:val="262626" w:themeColor="text1" w:themeTint="D9"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0B98553" wp14:editId="583C8868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5791200" cy="1209675"/>
                <wp:effectExtent l="0" t="0" r="19050" b="28575"/>
                <wp:wrapTight wrapText="bothSides">
                  <wp:wrapPolygon edited="0">
                    <wp:start x="8313" y="0"/>
                    <wp:lineTo x="6253" y="340"/>
                    <wp:lineTo x="1137" y="4082"/>
                    <wp:lineTo x="1137" y="5443"/>
                    <wp:lineTo x="0" y="8504"/>
                    <wp:lineTo x="0" y="13946"/>
                    <wp:lineTo x="1137" y="16328"/>
                    <wp:lineTo x="1137" y="17688"/>
                    <wp:lineTo x="6466" y="21770"/>
                    <wp:lineTo x="8029" y="21770"/>
                    <wp:lineTo x="21600" y="21770"/>
                    <wp:lineTo x="21600" y="18028"/>
                    <wp:lineTo x="20463" y="16328"/>
                    <wp:lineTo x="21600" y="13946"/>
                    <wp:lineTo x="21600" y="8504"/>
                    <wp:lineTo x="20463" y="5443"/>
                    <wp:lineTo x="20534" y="4082"/>
                    <wp:lineTo x="15347" y="340"/>
                    <wp:lineTo x="13287" y="0"/>
                    <wp:lineTo x="8313" y="0"/>
                  </wp:wrapPolygon>
                </wp:wrapTight>
                <wp:docPr id="97949338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209675"/>
                        </a:xfrm>
                        <a:prstGeom prst="flowChartMagneticTap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63BD" w14:textId="77777777" w:rsidR="00306E8B" w:rsidRPr="00B41772" w:rsidRDefault="00306E8B" w:rsidP="00306E8B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D49A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每一個小孩都該用不同的學習方式，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因材施教是我們的特色、</w:t>
                            </w:r>
                            <w:r w:rsidRPr="000D49A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我們結合了</w:t>
                            </w:r>
                            <w:r w:rsidRPr="000D49A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哈佛大學的筆記五大技巧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B4177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讓您的小孩喜歡學習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，節省８０％學習時間。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98553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7" o:spid="_x0000_s1030" type="#_x0000_t131" style="position:absolute;margin-left:0;margin-top:31.75pt;width:456pt;height:95.25pt;z-index:-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" filled="f" strokecolor="#030">
                <v:textbox>
                  <w:txbxContent>
                    <w:p w14:paraId="7FB463BD" w14:textId="77777777" w:rsidR="00306E8B" w:rsidRPr="00B41772" w:rsidRDefault="00306E8B" w:rsidP="00306E8B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D49AD">
                        <w:rPr>
                          <w:rFonts w:eastAsia="標楷體" w:hint="eastAsia"/>
                          <w:sz w:val="28"/>
                          <w:szCs w:val="28"/>
                        </w:rPr>
                        <w:t>每一個小孩都該用不同的學習方式，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因材施教是我們的特色、</w:t>
                      </w:r>
                      <w:r w:rsidRPr="000D49AD">
                        <w:rPr>
                          <w:rFonts w:eastAsia="標楷體" w:hint="eastAsia"/>
                          <w:sz w:val="28"/>
                          <w:szCs w:val="28"/>
                        </w:rPr>
                        <w:t>我們結合了</w:t>
                      </w:r>
                      <w:r w:rsidRPr="000D49A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哈佛大學的筆記五大技巧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,</w:t>
                      </w:r>
                      <w:r w:rsidRPr="00B41772">
                        <w:rPr>
                          <w:rFonts w:eastAsia="標楷體" w:hint="eastAsia"/>
                          <w:sz w:val="28"/>
                          <w:szCs w:val="28"/>
                        </w:rPr>
                        <w:t>讓您的小孩喜歡學習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，節省８０％學習時間。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537ED">
        <w:rPr>
          <w:rFonts w:ascii="標楷體" w:eastAsia="標楷體" w:hAnsi="標楷體"/>
          <w:b/>
          <w:color w:val="262626" w:themeColor="text1" w:themeTint="D9"/>
          <w:sz w:val="40"/>
          <w:szCs w:val="40"/>
        </w:rPr>
        <w:t>週六、日班</w:t>
      </w:r>
      <w:r w:rsidRPr="001537ED">
        <w:rPr>
          <w:rFonts w:ascii="標楷體" w:eastAsia="標楷體" w:hAnsi="標楷體" w:hint="eastAsia"/>
          <w:b/>
          <w:color w:val="262626" w:themeColor="text1" w:themeTint="D9"/>
          <w:sz w:val="40"/>
          <w:szCs w:val="40"/>
        </w:rPr>
        <w:t>10:00-12:00(</w:t>
      </w:r>
      <w:r w:rsidRPr="001537ED">
        <w:rPr>
          <w:rFonts w:ascii="標楷體" w:eastAsia="標楷體" w:hAnsi="標楷體"/>
          <w:b/>
          <w:color w:val="262626" w:themeColor="text1" w:themeTint="D9"/>
          <w:sz w:val="40"/>
          <w:szCs w:val="40"/>
        </w:rPr>
        <w:t>週一至週五班</w:t>
      </w:r>
      <w:r w:rsidRPr="001537ED">
        <w:rPr>
          <w:rFonts w:ascii="標楷體" w:eastAsia="標楷體" w:hAnsi="標楷體" w:hint="eastAsia"/>
          <w:b/>
          <w:color w:val="262626" w:themeColor="text1" w:themeTint="D9"/>
          <w:sz w:val="40"/>
          <w:szCs w:val="40"/>
        </w:rPr>
        <w:t>19-21:00)</w:t>
      </w:r>
      <w:r w:rsidRPr="001537ED">
        <w:rPr>
          <w:rFonts w:ascii="標楷體" w:eastAsia="標楷體" w:hAnsi="標楷體"/>
          <w:b/>
          <w:color w:val="262626" w:themeColor="text1" w:themeTint="D9"/>
          <w:sz w:val="40"/>
          <w:szCs w:val="40"/>
        </w:rPr>
        <w:t>課程表</w:t>
      </w:r>
    </w:p>
    <w:p w14:paraId="5E2D2897" w14:textId="77777777" w:rsidR="00306E8B" w:rsidRPr="001537ED" w:rsidRDefault="00306E8B" w:rsidP="00306E8B">
      <w:pPr>
        <w:jc w:val="both"/>
        <w:rPr>
          <w:b/>
          <w:sz w:val="40"/>
        </w:rPr>
      </w:pPr>
    </w:p>
    <w:p w14:paraId="057B0D6A" w14:textId="77777777" w:rsidR="00306E8B" w:rsidRDefault="00306E8B" w:rsidP="00306E8B">
      <w:pPr>
        <w:rPr>
          <w:rFonts w:eastAsia="華康儷雅宋"/>
          <w:bCs/>
          <w:color w:val="000000"/>
          <w:sz w:val="40"/>
        </w:rPr>
      </w:pPr>
    </w:p>
    <w:p w14:paraId="5CBE45D7" w14:textId="77777777" w:rsidR="00306E8B" w:rsidRDefault="00306E8B" w:rsidP="00306E8B">
      <w:pPr>
        <w:jc w:val="center"/>
        <w:rPr>
          <w:rFonts w:ascii="新細明體"/>
          <w:szCs w:val="24"/>
        </w:rPr>
        <w:sectPr w:rsidR="00306E8B" w:rsidSect="009071C4">
          <w:type w:val="continuous"/>
          <w:pgSz w:w="11906" w:h="16838"/>
          <w:pgMar w:top="567" w:right="567" w:bottom="539" w:left="567" w:header="0" w:footer="0" w:gutter="0"/>
          <w:cols w:space="425"/>
          <w:docGrid w:type="lines" w:linePitch="360"/>
        </w:sectPr>
      </w:pPr>
    </w:p>
    <w:tbl>
      <w:tblPr>
        <w:tblW w:w="528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1019"/>
        <w:gridCol w:w="3210"/>
      </w:tblGrid>
      <w:tr w:rsidR="00306E8B" w:rsidRPr="009C1B89" w14:paraId="74062612" w14:textId="77777777" w:rsidTr="000A384B">
        <w:trPr>
          <w:cantSplit/>
          <w:trHeight w:val="432"/>
        </w:trPr>
        <w:tc>
          <w:tcPr>
            <w:tcW w:w="5287" w:type="dxa"/>
            <w:gridSpan w:val="3"/>
            <w:vAlign w:val="center"/>
          </w:tcPr>
          <w:p w14:paraId="0A8A3B00" w14:textId="77777777" w:rsidR="00306E8B" w:rsidRPr="009C1B89" w:rsidRDefault="00306E8B" w:rsidP="000A384B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9C1B89">
              <w:rPr>
                <w:rFonts w:ascii="新細明體" w:hint="eastAsia"/>
                <w:szCs w:val="24"/>
              </w:rPr>
              <w:t xml:space="preserve">基礎訓練：理解力、閱讀力、心智圖基本技巧 </w:t>
            </w:r>
          </w:p>
        </w:tc>
      </w:tr>
      <w:tr w:rsidR="00306E8B" w:rsidRPr="009C1B89" w14:paraId="682ABFCA" w14:textId="77777777" w:rsidTr="000A384B">
        <w:trPr>
          <w:cantSplit/>
          <w:trHeight w:val="432"/>
        </w:trPr>
        <w:tc>
          <w:tcPr>
            <w:tcW w:w="1058" w:type="dxa"/>
            <w:vAlign w:val="center"/>
          </w:tcPr>
          <w:p w14:paraId="2AEF6DC9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堂  數</w:t>
            </w:r>
          </w:p>
        </w:tc>
        <w:tc>
          <w:tcPr>
            <w:tcW w:w="1019" w:type="dxa"/>
            <w:vAlign w:val="center"/>
          </w:tcPr>
          <w:p w14:paraId="3E538B91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課程名稱</w:t>
            </w:r>
          </w:p>
        </w:tc>
        <w:tc>
          <w:tcPr>
            <w:tcW w:w="3210" w:type="dxa"/>
            <w:vAlign w:val="center"/>
          </w:tcPr>
          <w:p w14:paraId="261E0176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課程大綱</w:t>
            </w:r>
          </w:p>
        </w:tc>
      </w:tr>
      <w:tr w:rsidR="00306E8B" w:rsidRPr="009C1B89" w14:paraId="49A94AE9" w14:textId="77777777" w:rsidTr="000A384B">
        <w:trPr>
          <w:cantSplit/>
          <w:trHeight w:val="490"/>
        </w:trPr>
        <w:tc>
          <w:tcPr>
            <w:tcW w:w="1058" w:type="dxa"/>
            <w:vAlign w:val="center"/>
          </w:tcPr>
          <w:p w14:paraId="4B0CA3DD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第一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3EF73C50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腦力活化</w:t>
            </w:r>
          </w:p>
        </w:tc>
        <w:tc>
          <w:tcPr>
            <w:tcW w:w="3210" w:type="dxa"/>
            <w:vAlign w:val="center"/>
          </w:tcPr>
          <w:p w14:paraId="2DD19989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想像力的訓練</w:t>
            </w:r>
          </w:p>
          <w:p w14:paraId="5CFBF9C1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文字抽具</w:t>
            </w:r>
            <w:proofErr w:type="gramStart"/>
            <w:r w:rsidRPr="009C1B89">
              <w:rPr>
                <w:rFonts w:ascii="新細明體" w:hint="eastAsia"/>
              </w:rPr>
              <w:t>象</w:t>
            </w:r>
            <w:proofErr w:type="gramEnd"/>
            <w:r w:rsidRPr="009C1B89">
              <w:rPr>
                <w:rFonts w:ascii="新細明體" w:hint="eastAsia"/>
              </w:rPr>
              <w:t>聯想</w:t>
            </w:r>
          </w:p>
        </w:tc>
      </w:tr>
      <w:tr w:rsidR="00306E8B" w:rsidRPr="009C1B89" w14:paraId="168E8D3E" w14:textId="77777777" w:rsidTr="000A384B">
        <w:trPr>
          <w:cantSplit/>
          <w:trHeight w:val="586"/>
        </w:trPr>
        <w:tc>
          <w:tcPr>
            <w:tcW w:w="1058" w:type="dxa"/>
            <w:vAlign w:val="center"/>
          </w:tcPr>
          <w:p w14:paraId="7EABB8C3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第二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1CDC152A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諧音法</w:t>
            </w:r>
          </w:p>
        </w:tc>
        <w:tc>
          <w:tcPr>
            <w:tcW w:w="3210" w:type="dxa"/>
            <w:vAlign w:val="center"/>
          </w:tcPr>
          <w:p w14:paraId="4224BDB4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文字聲音聯想、數字圖像化</w:t>
            </w:r>
          </w:p>
        </w:tc>
      </w:tr>
      <w:tr w:rsidR="00306E8B" w:rsidRPr="009C1B89" w14:paraId="6C2270A0" w14:textId="77777777" w:rsidTr="000A384B">
        <w:trPr>
          <w:cantSplit/>
          <w:trHeight w:val="640"/>
        </w:trPr>
        <w:tc>
          <w:tcPr>
            <w:tcW w:w="1058" w:type="dxa"/>
            <w:vAlign w:val="center"/>
          </w:tcPr>
          <w:p w14:paraId="75CD37BF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第三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5CE08B61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串聯法</w:t>
            </w:r>
          </w:p>
        </w:tc>
        <w:tc>
          <w:tcPr>
            <w:tcW w:w="3210" w:type="dxa"/>
            <w:vAlign w:val="center"/>
          </w:tcPr>
          <w:p w14:paraId="2D4FDEC8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情境式聯想、冥想訓練</w:t>
            </w:r>
          </w:p>
        </w:tc>
      </w:tr>
      <w:tr w:rsidR="00306E8B" w:rsidRPr="009C1B89" w14:paraId="42978CC6" w14:textId="77777777" w:rsidTr="000A384B">
        <w:trPr>
          <w:cantSplit/>
          <w:trHeight w:val="591"/>
        </w:trPr>
        <w:tc>
          <w:tcPr>
            <w:tcW w:w="1058" w:type="dxa"/>
            <w:vAlign w:val="center"/>
          </w:tcPr>
          <w:p w14:paraId="00479F64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第四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56BA7D25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索引法</w:t>
            </w:r>
          </w:p>
        </w:tc>
        <w:tc>
          <w:tcPr>
            <w:tcW w:w="3210" w:type="dxa"/>
            <w:vAlign w:val="center"/>
          </w:tcPr>
          <w:p w14:paraId="4B5FC8A9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相關資料串聯、</w:t>
            </w:r>
          </w:p>
          <w:p w14:paraId="34A1E9EA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長期記憶:艾賓</w:t>
            </w:r>
            <w:proofErr w:type="gramStart"/>
            <w:r w:rsidRPr="009C1B89">
              <w:rPr>
                <w:rFonts w:ascii="新細明體" w:hint="eastAsia"/>
              </w:rPr>
              <w:t>浩</w:t>
            </w:r>
            <w:proofErr w:type="gramEnd"/>
            <w:r w:rsidRPr="009C1B89">
              <w:rPr>
                <w:rFonts w:ascii="新細明體" w:hint="eastAsia"/>
              </w:rPr>
              <w:t>斯遺忘曲線</w:t>
            </w:r>
          </w:p>
        </w:tc>
      </w:tr>
      <w:tr w:rsidR="00306E8B" w:rsidRPr="009C1B89" w14:paraId="28CE8FBB" w14:textId="77777777" w:rsidTr="000A384B">
        <w:trPr>
          <w:cantSplit/>
          <w:trHeight w:val="462"/>
        </w:trPr>
        <w:tc>
          <w:tcPr>
            <w:tcW w:w="1058" w:type="dxa"/>
            <w:vAlign w:val="center"/>
          </w:tcPr>
          <w:p w14:paraId="4B006ECE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第五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AA7BDBC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英文單字</w:t>
            </w:r>
          </w:p>
        </w:tc>
        <w:tc>
          <w:tcPr>
            <w:tcW w:w="3210" w:type="dxa"/>
            <w:vAlign w:val="center"/>
          </w:tcPr>
          <w:p w14:paraId="4026BA86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單字五大技巧</w:t>
            </w:r>
          </w:p>
        </w:tc>
      </w:tr>
      <w:tr w:rsidR="00306E8B" w:rsidRPr="009C1B89" w14:paraId="134B8630" w14:textId="77777777" w:rsidTr="000A384B">
        <w:trPr>
          <w:cantSplit/>
          <w:trHeight w:val="584"/>
        </w:trPr>
        <w:tc>
          <w:tcPr>
            <w:tcW w:w="1058" w:type="dxa"/>
            <w:vAlign w:val="center"/>
          </w:tcPr>
          <w:p w14:paraId="176CC5BD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第六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42EA9E1B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詩詞記憶</w:t>
            </w:r>
          </w:p>
        </w:tc>
        <w:tc>
          <w:tcPr>
            <w:tcW w:w="3210" w:type="dxa"/>
            <w:vAlign w:val="center"/>
          </w:tcPr>
          <w:p w14:paraId="3DC03F5C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短篇詩詞</w:t>
            </w:r>
          </w:p>
        </w:tc>
      </w:tr>
      <w:tr w:rsidR="00306E8B" w:rsidRPr="009C1B89" w14:paraId="2D043221" w14:textId="77777777" w:rsidTr="000A384B">
        <w:trPr>
          <w:cantSplit/>
          <w:trHeight w:val="556"/>
        </w:trPr>
        <w:tc>
          <w:tcPr>
            <w:tcW w:w="1058" w:type="dxa"/>
            <w:vAlign w:val="center"/>
          </w:tcPr>
          <w:p w14:paraId="5367AA24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第七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14:paraId="4AF70497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快速閱覽</w:t>
            </w:r>
          </w:p>
          <w:p w14:paraId="0177E2B6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6F410907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 xml:space="preserve">破除閱讀六大障礙　</w:t>
            </w:r>
          </w:p>
        </w:tc>
      </w:tr>
      <w:tr w:rsidR="00306E8B" w:rsidRPr="009C1B89" w14:paraId="2F306E58" w14:textId="77777777" w:rsidTr="000A384B">
        <w:trPr>
          <w:cantSplit/>
          <w:trHeight w:val="721"/>
        </w:trPr>
        <w:tc>
          <w:tcPr>
            <w:tcW w:w="1058" w:type="dxa"/>
            <w:vAlign w:val="center"/>
          </w:tcPr>
          <w:p w14:paraId="1503E040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第八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50BEBCEF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4062F3D1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關鍵字訓練、實務閱讀</w:t>
            </w:r>
          </w:p>
        </w:tc>
      </w:tr>
      <w:tr w:rsidR="00306E8B" w:rsidRPr="009C1B89" w14:paraId="13B18CC3" w14:textId="77777777" w:rsidTr="000A384B">
        <w:trPr>
          <w:cantSplit/>
          <w:trHeight w:val="496"/>
        </w:trPr>
        <w:tc>
          <w:tcPr>
            <w:tcW w:w="1058" w:type="dxa"/>
            <w:vAlign w:val="center"/>
          </w:tcPr>
          <w:p w14:paraId="70060281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第九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14:paraId="319AF537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心智繪圖</w:t>
            </w:r>
          </w:p>
        </w:tc>
        <w:tc>
          <w:tcPr>
            <w:tcW w:w="3210" w:type="dxa"/>
            <w:vAlign w:val="center"/>
          </w:tcPr>
          <w:p w14:paraId="20BE1D9E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知識分類、歸類、</w:t>
            </w:r>
          </w:p>
          <w:p w14:paraId="3882F9AF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心智圖要領</w:t>
            </w:r>
          </w:p>
        </w:tc>
      </w:tr>
      <w:tr w:rsidR="00306E8B" w:rsidRPr="009C1B89" w14:paraId="54D81EA3" w14:textId="77777777" w:rsidTr="000A384B">
        <w:trPr>
          <w:cantSplit/>
          <w:trHeight w:val="428"/>
        </w:trPr>
        <w:tc>
          <w:tcPr>
            <w:tcW w:w="1058" w:type="dxa"/>
            <w:vAlign w:val="center"/>
          </w:tcPr>
          <w:p w14:paraId="1D71D4AE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32F8E7C3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11DFE16F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文章筆記:樂器or四季</w:t>
            </w:r>
          </w:p>
        </w:tc>
      </w:tr>
      <w:tr w:rsidR="00306E8B" w:rsidRPr="009C1B89" w14:paraId="63B1265D" w14:textId="77777777" w:rsidTr="000A384B">
        <w:trPr>
          <w:cantSplit/>
          <w:trHeight w:val="528"/>
        </w:trPr>
        <w:tc>
          <w:tcPr>
            <w:tcW w:w="1058" w:type="dxa"/>
            <w:vAlign w:val="center"/>
          </w:tcPr>
          <w:p w14:paraId="021C3FB7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第十一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10C5038F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712641A4" w14:textId="77777777" w:rsidR="00306E8B" w:rsidRPr="009C1B89" w:rsidRDefault="00306E8B" w:rsidP="000A384B">
            <w:pPr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專題報告：自我介紹</w:t>
            </w:r>
          </w:p>
        </w:tc>
      </w:tr>
      <w:tr w:rsidR="00306E8B" w:rsidRPr="009C1B89" w14:paraId="7248A9B0" w14:textId="77777777" w:rsidTr="000A384B">
        <w:trPr>
          <w:cantSplit/>
          <w:trHeight w:val="546"/>
        </w:trPr>
        <w:tc>
          <w:tcPr>
            <w:tcW w:w="1058" w:type="dxa"/>
            <w:vAlign w:val="center"/>
          </w:tcPr>
          <w:p w14:paraId="1E19AC4F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第十二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59F4031A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0127E353" w14:textId="77777777" w:rsidR="00306E8B" w:rsidRPr="009C1B89" w:rsidRDefault="00306E8B" w:rsidP="000A384B">
            <w:pPr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初次課文引導:氣候，六書</w:t>
            </w:r>
          </w:p>
        </w:tc>
      </w:tr>
      <w:tr w:rsidR="00306E8B" w:rsidRPr="009C1B89" w14:paraId="436701EC" w14:textId="77777777" w:rsidTr="000A384B">
        <w:trPr>
          <w:cantSplit/>
          <w:trHeight w:val="433"/>
        </w:trPr>
        <w:tc>
          <w:tcPr>
            <w:tcW w:w="5287" w:type="dxa"/>
            <w:gridSpan w:val="3"/>
            <w:vAlign w:val="center"/>
          </w:tcPr>
          <w:p w14:paraId="68A2AA2A" w14:textId="77777777" w:rsidR="00306E8B" w:rsidRPr="009C1B89" w:rsidRDefault="00306E8B" w:rsidP="000A384B">
            <w:pPr>
              <w:jc w:val="center"/>
              <w:rPr>
                <w:rFonts w:ascii="新細明體"/>
                <w:szCs w:val="24"/>
              </w:rPr>
            </w:pPr>
            <w:r w:rsidRPr="009C1B89">
              <w:rPr>
                <w:rFonts w:ascii="新細明體" w:hint="eastAsia"/>
                <w:szCs w:val="24"/>
              </w:rPr>
              <w:t>進階訓練：課本內容運用 高階記憶技巧</w:t>
            </w:r>
          </w:p>
        </w:tc>
      </w:tr>
      <w:tr w:rsidR="00306E8B" w:rsidRPr="009C1B89" w14:paraId="1ADF3736" w14:textId="77777777" w:rsidTr="000A384B">
        <w:trPr>
          <w:cantSplit/>
          <w:trHeight w:val="433"/>
        </w:trPr>
        <w:tc>
          <w:tcPr>
            <w:tcW w:w="1058" w:type="dxa"/>
            <w:vAlign w:val="center"/>
          </w:tcPr>
          <w:p w14:paraId="61C18D74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堂  數</w:t>
            </w:r>
          </w:p>
        </w:tc>
        <w:tc>
          <w:tcPr>
            <w:tcW w:w="1019" w:type="dxa"/>
            <w:vAlign w:val="center"/>
          </w:tcPr>
          <w:p w14:paraId="595C895C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課程名稱</w:t>
            </w:r>
          </w:p>
        </w:tc>
        <w:tc>
          <w:tcPr>
            <w:tcW w:w="3210" w:type="dxa"/>
            <w:vAlign w:val="center"/>
          </w:tcPr>
          <w:p w14:paraId="4E0E6FAE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課程大綱</w:t>
            </w:r>
          </w:p>
        </w:tc>
      </w:tr>
      <w:tr w:rsidR="00306E8B" w:rsidRPr="009C1B89" w14:paraId="29EEDD40" w14:textId="77777777" w:rsidTr="000A384B">
        <w:trPr>
          <w:cantSplit/>
          <w:trHeight w:val="625"/>
        </w:trPr>
        <w:tc>
          <w:tcPr>
            <w:tcW w:w="1058" w:type="dxa"/>
            <w:vAlign w:val="center"/>
          </w:tcPr>
          <w:p w14:paraId="0055D3A9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第十三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14:paraId="77A5A0FB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心智繪圖</w:t>
            </w:r>
          </w:p>
        </w:tc>
        <w:tc>
          <w:tcPr>
            <w:tcW w:w="3210" w:type="dxa"/>
            <w:vAlign w:val="center"/>
          </w:tcPr>
          <w:p w14:paraId="281DABEE" w14:textId="77777777" w:rsidR="00306E8B" w:rsidRPr="009C1B89" w:rsidRDefault="00306E8B" w:rsidP="000A384B">
            <w:pPr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國文科:</w:t>
            </w:r>
          </w:p>
          <w:p w14:paraId="15599D29" w14:textId="77777777" w:rsidR="00306E8B" w:rsidRPr="009C1B89" w:rsidRDefault="00306E8B" w:rsidP="000A384B">
            <w:pPr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課文、作者、課文賞析、國學常識</w:t>
            </w:r>
          </w:p>
        </w:tc>
      </w:tr>
      <w:tr w:rsidR="00306E8B" w:rsidRPr="009C1B89" w14:paraId="5CA0DDF8" w14:textId="77777777" w:rsidTr="000A384B">
        <w:trPr>
          <w:cantSplit/>
          <w:trHeight w:val="326"/>
        </w:trPr>
        <w:tc>
          <w:tcPr>
            <w:tcW w:w="1058" w:type="dxa"/>
            <w:vAlign w:val="center"/>
          </w:tcPr>
          <w:p w14:paraId="4BAAB24C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第十四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6E86E37A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47D19F4E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自然課:</w:t>
            </w:r>
          </w:p>
          <w:p w14:paraId="4FD94109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觀察、實驗等內容的整合</w:t>
            </w:r>
          </w:p>
        </w:tc>
      </w:tr>
      <w:tr w:rsidR="00306E8B" w:rsidRPr="009C1B89" w14:paraId="6F151CD2" w14:textId="77777777" w:rsidTr="000A384B">
        <w:trPr>
          <w:cantSplit/>
          <w:trHeight w:val="441"/>
        </w:trPr>
        <w:tc>
          <w:tcPr>
            <w:tcW w:w="1058" w:type="dxa"/>
            <w:vAlign w:val="center"/>
          </w:tcPr>
          <w:p w14:paraId="22705BEC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第十五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14:paraId="4B8324A1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心智繪圖</w:t>
            </w:r>
          </w:p>
        </w:tc>
        <w:tc>
          <w:tcPr>
            <w:tcW w:w="3210" w:type="dxa"/>
            <w:vAlign w:val="center"/>
          </w:tcPr>
          <w:p w14:paraId="012121AA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社會科:課文、圖片等整合</w:t>
            </w:r>
          </w:p>
        </w:tc>
      </w:tr>
      <w:tr w:rsidR="00306E8B" w:rsidRPr="009C1B89" w14:paraId="7C4573AE" w14:textId="77777777" w:rsidTr="000A384B">
        <w:trPr>
          <w:cantSplit/>
          <w:trHeight w:val="364"/>
        </w:trPr>
        <w:tc>
          <w:tcPr>
            <w:tcW w:w="1058" w:type="dxa"/>
            <w:vAlign w:val="center"/>
          </w:tcPr>
          <w:p w14:paraId="17FF889F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第十六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4129032B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5D6B666E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hint="eastAsia"/>
                <w:shd w:val="clear" w:color="auto" w:fill="FFFFFF"/>
              </w:rPr>
              <w:t>作文</w:t>
            </w:r>
            <w:r w:rsidRPr="009C1B89">
              <w:rPr>
                <w:rFonts w:hint="eastAsia"/>
                <w:shd w:val="clear" w:color="auto" w:fill="FFFFFF"/>
              </w:rPr>
              <w:t>--</w:t>
            </w:r>
            <w:r w:rsidRPr="009C1B89">
              <w:rPr>
                <w:rFonts w:hint="eastAsia"/>
                <w:shd w:val="clear" w:color="auto" w:fill="FFFFFF"/>
              </w:rPr>
              <w:t>題材構思</w:t>
            </w:r>
          </w:p>
        </w:tc>
      </w:tr>
      <w:tr w:rsidR="00306E8B" w:rsidRPr="009C1B89" w14:paraId="72017237" w14:textId="77777777" w:rsidTr="000A384B">
        <w:trPr>
          <w:cantSplit/>
          <w:trHeight w:val="112"/>
        </w:trPr>
        <w:tc>
          <w:tcPr>
            <w:tcW w:w="1058" w:type="dxa"/>
            <w:vAlign w:val="center"/>
          </w:tcPr>
          <w:p w14:paraId="0F73E5BB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第十七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6C40F2CD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12AF8156" w14:textId="77777777" w:rsidR="00306E8B" w:rsidRPr="009C1B89" w:rsidRDefault="00306E8B" w:rsidP="000A384B">
            <w:pPr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英文文法整合</w:t>
            </w:r>
          </w:p>
        </w:tc>
      </w:tr>
      <w:tr w:rsidR="00306E8B" w:rsidRPr="009C1B89" w14:paraId="340ED052" w14:textId="77777777" w:rsidTr="000A384B">
        <w:trPr>
          <w:cantSplit/>
          <w:trHeight w:val="452"/>
        </w:trPr>
        <w:tc>
          <w:tcPr>
            <w:tcW w:w="1058" w:type="dxa"/>
            <w:vAlign w:val="center"/>
          </w:tcPr>
          <w:p w14:paraId="3C87AE1A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第十八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Merge/>
            <w:vAlign w:val="center"/>
          </w:tcPr>
          <w:p w14:paraId="3C2EFAAE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</w:p>
        </w:tc>
        <w:tc>
          <w:tcPr>
            <w:tcW w:w="3210" w:type="dxa"/>
            <w:vAlign w:val="center"/>
          </w:tcPr>
          <w:p w14:paraId="7153B9E1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聽課筆記技巧</w:t>
            </w:r>
          </w:p>
        </w:tc>
      </w:tr>
      <w:tr w:rsidR="00306E8B" w:rsidRPr="009C1B89" w14:paraId="6FC3A7B2" w14:textId="77777777" w:rsidTr="000A384B">
        <w:trPr>
          <w:cantSplit/>
          <w:trHeight w:val="542"/>
        </w:trPr>
        <w:tc>
          <w:tcPr>
            <w:tcW w:w="1058" w:type="dxa"/>
            <w:vAlign w:val="center"/>
          </w:tcPr>
          <w:p w14:paraId="375A9CB3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第十九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A3A60BC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數字標籤</w:t>
            </w:r>
          </w:p>
        </w:tc>
        <w:tc>
          <w:tcPr>
            <w:tcW w:w="3210" w:type="dxa"/>
            <w:vAlign w:val="center"/>
          </w:tcPr>
          <w:p w14:paraId="1C9DE0BE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賓果遊戲、比手畫腳</w:t>
            </w:r>
          </w:p>
        </w:tc>
      </w:tr>
      <w:tr w:rsidR="00306E8B" w:rsidRPr="009C1B89" w14:paraId="30D95009" w14:textId="77777777" w:rsidTr="000A384B">
        <w:trPr>
          <w:cantSplit/>
          <w:trHeight w:val="564"/>
        </w:trPr>
        <w:tc>
          <w:tcPr>
            <w:tcW w:w="1058" w:type="dxa"/>
            <w:vAlign w:val="center"/>
          </w:tcPr>
          <w:p w14:paraId="40054D3A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第二十</w:t>
            </w:r>
            <w:proofErr w:type="gramStart"/>
            <w:r w:rsidRPr="009C1B89">
              <w:rPr>
                <w:rFonts w:ascii="新細明體" w:hint="eastAsia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67083C3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標籤法</w:t>
            </w:r>
          </w:p>
        </w:tc>
        <w:tc>
          <w:tcPr>
            <w:tcW w:w="3210" w:type="dxa"/>
            <w:vAlign w:val="center"/>
          </w:tcPr>
          <w:p w14:paraId="457B9393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36計、課文、木蘭詩</w:t>
            </w:r>
          </w:p>
        </w:tc>
      </w:tr>
      <w:tr w:rsidR="00306E8B" w:rsidRPr="009C1B89" w14:paraId="15E0B9B2" w14:textId="77777777" w:rsidTr="000A384B">
        <w:trPr>
          <w:cantSplit/>
          <w:trHeight w:val="558"/>
        </w:trPr>
        <w:tc>
          <w:tcPr>
            <w:tcW w:w="1058" w:type="dxa"/>
            <w:vAlign w:val="center"/>
          </w:tcPr>
          <w:p w14:paraId="1BE036BF" w14:textId="77777777" w:rsidR="00306E8B" w:rsidRPr="009C1B89" w:rsidRDefault="00306E8B" w:rsidP="000A384B">
            <w:pPr>
              <w:jc w:val="center"/>
              <w:rPr>
                <w:rFonts w:ascii="新細明體"/>
                <w:sz w:val="20"/>
              </w:rPr>
            </w:pPr>
            <w:r w:rsidRPr="009C1B89">
              <w:rPr>
                <w:rFonts w:ascii="新細明體" w:hint="eastAsia"/>
                <w:sz w:val="20"/>
              </w:rPr>
              <w:t>第二十一</w:t>
            </w:r>
            <w:proofErr w:type="gramStart"/>
            <w:r w:rsidRPr="009C1B89">
              <w:rPr>
                <w:rFonts w:ascii="新細明體" w:hint="eastAsia"/>
                <w:sz w:val="20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03A11030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位置法</w:t>
            </w:r>
          </w:p>
        </w:tc>
        <w:tc>
          <w:tcPr>
            <w:tcW w:w="3210" w:type="dxa"/>
            <w:vAlign w:val="center"/>
          </w:tcPr>
          <w:p w14:paraId="54F6A9E6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空間(古羅馬房)位置法</w:t>
            </w:r>
          </w:p>
        </w:tc>
      </w:tr>
      <w:tr w:rsidR="00306E8B" w:rsidRPr="009C1B89" w14:paraId="00F0DE65" w14:textId="77777777" w:rsidTr="000A384B">
        <w:trPr>
          <w:cantSplit/>
          <w:trHeight w:val="558"/>
        </w:trPr>
        <w:tc>
          <w:tcPr>
            <w:tcW w:w="1058" w:type="dxa"/>
            <w:vAlign w:val="center"/>
          </w:tcPr>
          <w:p w14:paraId="69408CAC" w14:textId="77777777" w:rsidR="00306E8B" w:rsidRPr="009C1B89" w:rsidRDefault="00306E8B" w:rsidP="000A384B">
            <w:pPr>
              <w:jc w:val="center"/>
              <w:rPr>
                <w:rFonts w:ascii="新細明體"/>
                <w:sz w:val="20"/>
              </w:rPr>
            </w:pPr>
            <w:r w:rsidRPr="009C1B89">
              <w:rPr>
                <w:rFonts w:ascii="新細明體" w:hint="eastAsia"/>
                <w:sz w:val="20"/>
              </w:rPr>
              <w:t>第二十二</w:t>
            </w:r>
            <w:proofErr w:type="gramStart"/>
            <w:r w:rsidRPr="009C1B89">
              <w:rPr>
                <w:rFonts w:ascii="新細明體" w:hint="eastAsia"/>
                <w:sz w:val="20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C61865D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位置法</w:t>
            </w:r>
          </w:p>
        </w:tc>
        <w:tc>
          <w:tcPr>
            <w:tcW w:w="3210" w:type="dxa"/>
            <w:vAlign w:val="center"/>
          </w:tcPr>
          <w:p w14:paraId="746C7C7E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身體、汽車</w:t>
            </w:r>
            <w:proofErr w:type="gramStart"/>
            <w:r w:rsidRPr="009C1B89">
              <w:rPr>
                <w:rFonts w:ascii="新細明體" w:hint="eastAsia"/>
              </w:rPr>
              <w:t>栓釘法</w:t>
            </w:r>
            <w:proofErr w:type="gramEnd"/>
          </w:p>
        </w:tc>
      </w:tr>
      <w:tr w:rsidR="00306E8B" w:rsidRPr="009C1B89" w14:paraId="235CBD70" w14:textId="77777777" w:rsidTr="000A384B">
        <w:trPr>
          <w:cantSplit/>
          <w:trHeight w:val="611"/>
        </w:trPr>
        <w:tc>
          <w:tcPr>
            <w:tcW w:w="1058" w:type="dxa"/>
            <w:vAlign w:val="center"/>
          </w:tcPr>
          <w:p w14:paraId="33907C78" w14:textId="77777777" w:rsidR="00306E8B" w:rsidRPr="009C1B89" w:rsidRDefault="00306E8B" w:rsidP="000A384B">
            <w:pPr>
              <w:jc w:val="center"/>
              <w:rPr>
                <w:rFonts w:ascii="新細明體"/>
                <w:sz w:val="20"/>
              </w:rPr>
            </w:pPr>
            <w:r w:rsidRPr="009C1B89">
              <w:rPr>
                <w:rFonts w:ascii="新細明體" w:hint="eastAsia"/>
                <w:sz w:val="20"/>
              </w:rPr>
              <w:t>第二十三</w:t>
            </w:r>
            <w:proofErr w:type="gramStart"/>
            <w:r w:rsidRPr="009C1B89">
              <w:rPr>
                <w:rFonts w:ascii="新細明體" w:hint="eastAsia"/>
                <w:sz w:val="20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4903CEC7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綜合運用</w:t>
            </w:r>
          </w:p>
        </w:tc>
        <w:tc>
          <w:tcPr>
            <w:tcW w:w="3210" w:type="dxa"/>
            <w:vAlign w:val="center"/>
          </w:tcPr>
          <w:p w14:paraId="32207CB3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年代、數量綜合記憶</w:t>
            </w:r>
          </w:p>
        </w:tc>
      </w:tr>
      <w:tr w:rsidR="00306E8B" w:rsidRPr="009C1B89" w14:paraId="773813D1" w14:textId="77777777" w:rsidTr="000A384B">
        <w:trPr>
          <w:cantSplit/>
          <w:trHeight w:val="930"/>
        </w:trPr>
        <w:tc>
          <w:tcPr>
            <w:tcW w:w="1058" w:type="dxa"/>
            <w:vAlign w:val="center"/>
          </w:tcPr>
          <w:p w14:paraId="37DC466F" w14:textId="77777777" w:rsidR="00306E8B" w:rsidRPr="009C1B89" w:rsidRDefault="00306E8B" w:rsidP="000A384B">
            <w:pPr>
              <w:jc w:val="center"/>
              <w:rPr>
                <w:rFonts w:ascii="新細明體"/>
                <w:sz w:val="20"/>
              </w:rPr>
            </w:pPr>
            <w:r w:rsidRPr="009C1B89">
              <w:rPr>
                <w:rFonts w:ascii="新細明體" w:hint="eastAsia"/>
                <w:sz w:val="20"/>
              </w:rPr>
              <w:t>第二十四</w:t>
            </w:r>
            <w:proofErr w:type="gramStart"/>
            <w:r w:rsidRPr="009C1B89">
              <w:rPr>
                <w:rFonts w:ascii="新細明體" w:hint="eastAsia"/>
                <w:sz w:val="20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1886D483" w14:textId="77777777" w:rsidR="00306E8B" w:rsidRPr="009C1B89" w:rsidRDefault="00306E8B" w:rsidP="000A384B">
            <w:pPr>
              <w:jc w:val="center"/>
              <w:rPr>
                <w:rFonts w:ascii="新細明體"/>
              </w:rPr>
            </w:pPr>
            <w:proofErr w:type="gramStart"/>
            <w:r w:rsidRPr="009C1B89">
              <w:rPr>
                <w:rFonts w:ascii="新細明體" w:hint="eastAsia"/>
              </w:rPr>
              <w:t>結測</w:t>
            </w:r>
            <w:proofErr w:type="gramEnd"/>
          </w:p>
        </w:tc>
        <w:tc>
          <w:tcPr>
            <w:tcW w:w="3210" w:type="dxa"/>
            <w:vAlign w:val="center"/>
          </w:tcPr>
          <w:p w14:paraId="0793644F" w14:textId="77777777" w:rsidR="00306E8B" w:rsidRPr="009C1B89" w:rsidRDefault="00306E8B" w:rsidP="000A384B">
            <w:pPr>
              <w:jc w:val="both"/>
              <w:rPr>
                <w:rFonts w:ascii="細明體" w:eastAsia="細明體" w:hAnsi="細明體"/>
                <w:szCs w:val="24"/>
              </w:rPr>
            </w:pPr>
            <w:r w:rsidRPr="009C1B89">
              <w:rPr>
                <w:rFonts w:ascii="細明體" w:eastAsia="細明體" w:hAnsi="細明體" w:hint="eastAsia"/>
                <w:szCs w:val="24"/>
              </w:rPr>
              <w:t>物件100項記憶</w:t>
            </w:r>
          </w:p>
          <w:p w14:paraId="3C7BDF73" w14:textId="77777777" w:rsidR="00306E8B" w:rsidRPr="009C1B89" w:rsidRDefault="00306E8B" w:rsidP="000A384B">
            <w:pPr>
              <w:rPr>
                <w:rFonts w:ascii="新細明體"/>
              </w:rPr>
            </w:pPr>
            <w:r w:rsidRPr="009C1B89">
              <w:rPr>
                <w:rFonts w:ascii="新細明體" w:hint="eastAsia"/>
              </w:rPr>
              <w:t>閱讀速度測驗</w:t>
            </w:r>
          </w:p>
        </w:tc>
      </w:tr>
    </w:tbl>
    <w:p w14:paraId="3D5D3F59" w14:textId="77777777" w:rsidR="00306E8B" w:rsidRDefault="00306E8B" w:rsidP="00306E8B">
      <w:pPr>
        <w:rPr>
          <w:rFonts w:eastAsia="華康儷雅宋"/>
          <w:bCs/>
          <w:color w:val="000000"/>
          <w:sz w:val="20"/>
        </w:rPr>
        <w:sectPr w:rsidR="00306E8B" w:rsidSect="009071C4">
          <w:type w:val="continuous"/>
          <w:pgSz w:w="11906" w:h="16838"/>
          <w:pgMar w:top="567" w:right="567" w:bottom="539" w:left="567" w:header="0" w:footer="0" w:gutter="0"/>
          <w:cols w:num="2" w:space="425"/>
          <w:docGrid w:type="lines" w:linePitch="360"/>
        </w:sectPr>
      </w:pPr>
    </w:p>
    <w:p w14:paraId="3D540E14" w14:textId="77777777" w:rsidR="00306E8B" w:rsidRPr="003C5BED" w:rsidRDefault="00306E8B" w:rsidP="00306E8B">
      <w:r w:rsidRPr="0072355F"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549F405" wp14:editId="38CCBBC1">
            <wp:simplePos x="0" y="0"/>
            <wp:positionH relativeFrom="margin">
              <wp:posOffset>5653261</wp:posOffset>
            </wp:positionH>
            <wp:positionV relativeFrom="paragraph">
              <wp:posOffset>611984</wp:posOffset>
            </wp:positionV>
            <wp:extent cx="845820" cy="840105"/>
            <wp:effectExtent l="0" t="0" r="0" b="0"/>
            <wp:wrapTight wrapText="bothSides">
              <wp:wrapPolygon edited="0">
                <wp:start x="0" y="0"/>
                <wp:lineTo x="0" y="21061"/>
                <wp:lineTo x="20919" y="21061"/>
                <wp:lineTo x="20919" y="0"/>
                <wp:lineTo x="0" y="0"/>
              </wp:wrapPolygon>
            </wp:wrapTight>
            <wp:docPr id="8" name="圖片 7" descr="line官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官網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BED">
        <w:rPr>
          <w:b/>
          <w:color w:val="7030A0"/>
          <w:sz w:val="26"/>
          <w:szCs w:val="26"/>
        </w:rPr>
        <w:t>基礎＋進階的課程是完整的有效學習三大步驟課程</w:t>
      </w:r>
      <w:r w:rsidRPr="003C5BED">
        <w:rPr>
          <w:sz w:val="26"/>
          <w:szCs w:val="26"/>
        </w:rPr>
        <w:t>。</w:t>
      </w:r>
      <w:r>
        <w:t>三大課程的訓練從</w:t>
      </w:r>
      <w:r w:rsidRPr="0077795C">
        <w:rPr>
          <w:b/>
        </w:rPr>
        <w:t>閱讀技巧</w:t>
      </w:r>
      <w:proofErr w:type="gramStart"/>
      <w:r w:rsidRPr="00C217A5">
        <w:t>—</w:t>
      </w:r>
      <w:proofErr w:type="gramEnd"/>
      <w:r w:rsidRPr="0077795C">
        <w:rPr>
          <w:b/>
        </w:rPr>
        <w:t>抓重點</w:t>
      </w:r>
      <w:proofErr w:type="gramStart"/>
      <w:r w:rsidRPr="00C217A5">
        <w:t>—</w:t>
      </w:r>
      <w:proofErr w:type="gramEnd"/>
      <w:r w:rsidRPr="00C217A5">
        <w:t>長期記憶。經過全套課程的訓練才能發揮所學的</w:t>
      </w:r>
      <w:proofErr w:type="gramStart"/>
      <w:r w:rsidRPr="00C217A5">
        <w:t>的</w:t>
      </w:r>
      <w:proofErr w:type="gramEnd"/>
      <w:r w:rsidRPr="00C217A5">
        <w:t>技巧</w:t>
      </w:r>
      <w:r>
        <w:t>，</w:t>
      </w:r>
      <w:r w:rsidRPr="003C5BED">
        <w:t>技巧的課程需要每</w:t>
      </w:r>
      <w:proofErr w:type="gramStart"/>
      <w:r w:rsidRPr="003C5BED">
        <w:t>個</w:t>
      </w:r>
      <w:proofErr w:type="gramEnd"/>
      <w:r w:rsidRPr="003C5BED">
        <w:t>步驟熟練再整合，重複的練習方有效哦！缺一不可，建議參加完整的課程。</w:t>
      </w:r>
    </w:p>
    <w:p w14:paraId="5CACD973" w14:textId="77777777" w:rsidR="00306E8B" w:rsidRPr="0072355F" w:rsidRDefault="00306E8B" w:rsidP="00306E8B">
      <w:pPr>
        <w:snapToGrid w:val="0"/>
        <w:spacing w:line="240" w:lineRule="atLeast"/>
        <w:jc w:val="both"/>
        <w:rPr>
          <w:rFonts w:ascii="標楷體" w:eastAsia="標楷體"/>
          <w:bCs/>
          <w:sz w:val="28"/>
          <w:szCs w:val="28"/>
        </w:rPr>
      </w:pPr>
      <w:r w:rsidRPr="0072355F">
        <w:rPr>
          <w:rFonts w:ascii="標楷體" w:eastAsia="標楷體" w:hint="eastAsia"/>
          <w:bCs/>
          <w:sz w:val="28"/>
          <w:szCs w:val="28"/>
        </w:rPr>
        <w:t xml:space="preserve">【課程1】基礎課程班三個月　理解力＋記憶技巧訓練　</w:t>
      </w:r>
    </w:p>
    <w:p w14:paraId="6E1EF5DA" w14:textId="77777777" w:rsidR="00306E8B" w:rsidRPr="0072355F" w:rsidRDefault="00306E8B" w:rsidP="00306E8B">
      <w:pPr>
        <w:snapToGrid w:val="0"/>
        <w:spacing w:line="240" w:lineRule="atLeast"/>
        <w:jc w:val="both"/>
        <w:rPr>
          <w:rFonts w:ascii="標楷體" w:eastAsia="標楷體"/>
          <w:bCs/>
          <w:sz w:val="28"/>
          <w:szCs w:val="28"/>
        </w:rPr>
      </w:pPr>
      <w:r w:rsidRPr="0072355F">
        <w:rPr>
          <w:rFonts w:ascii="標楷體" w:eastAsia="標楷體" w:hint="eastAsia"/>
          <w:bCs/>
          <w:sz w:val="28"/>
          <w:szCs w:val="28"/>
        </w:rPr>
        <w:t xml:space="preserve">【課程2】進階課程班三個月　閱讀技巧＋心智繪圖　</w:t>
      </w:r>
    </w:p>
    <w:p w14:paraId="34CAADAC" w14:textId="77777777" w:rsidR="00306E8B" w:rsidRPr="0072355F" w:rsidRDefault="00306E8B" w:rsidP="00306E8B">
      <w:pPr>
        <w:snapToGrid w:val="0"/>
        <w:spacing w:line="240" w:lineRule="atLeast"/>
        <w:ind w:firstLineChars="100" w:firstLine="280"/>
        <w:jc w:val="both"/>
        <w:rPr>
          <w:rFonts w:ascii="標楷體" w:eastAsia="標楷體"/>
          <w:bCs/>
          <w:sz w:val="28"/>
          <w:szCs w:val="28"/>
        </w:rPr>
      </w:pPr>
      <w:r w:rsidRPr="0072355F">
        <w:rPr>
          <w:rFonts w:ascii="標楷體" w:eastAsia="標楷體" w:hint="eastAsia"/>
          <w:bCs/>
          <w:sz w:val="28"/>
          <w:szCs w:val="28"/>
        </w:rPr>
        <w:t>開課地點:民權、古亭、桃園、新竹、台中、台南、高雄</w:t>
      </w:r>
    </w:p>
    <w:p w14:paraId="5E757487" w14:textId="77777777" w:rsidR="00306E8B" w:rsidRDefault="00306E8B" w:rsidP="00306E8B">
      <w:pPr>
        <w:pStyle w:val="a5"/>
        <w:spacing w:line="240" w:lineRule="atLeast"/>
        <w:ind w:firstLineChars="100" w:firstLine="240"/>
        <w:rPr>
          <w:rFonts w:eastAsia="標楷體"/>
          <w:sz w:val="24"/>
          <w:szCs w:val="24"/>
        </w:rPr>
      </w:pPr>
      <w:r w:rsidRPr="00534666">
        <w:rPr>
          <w:rFonts w:eastAsia="標楷體" w:hint="eastAsia"/>
          <w:sz w:val="24"/>
          <w:szCs w:val="24"/>
        </w:rPr>
        <w:t>台北市</w:t>
      </w:r>
      <w:r>
        <w:rPr>
          <w:rFonts w:eastAsia="標楷體" w:hint="eastAsia"/>
          <w:sz w:val="24"/>
          <w:szCs w:val="24"/>
        </w:rPr>
        <w:t>民權、古亭、士林教室</w:t>
      </w:r>
      <w:r w:rsidRPr="00534666">
        <w:rPr>
          <w:rFonts w:eastAsia="標楷體" w:hint="eastAsia"/>
          <w:sz w:val="24"/>
          <w:szCs w:val="24"/>
        </w:rPr>
        <w:t xml:space="preserve"> 02-</w:t>
      </w:r>
      <w:r>
        <w:rPr>
          <w:rFonts w:eastAsia="標楷體" w:hint="eastAsia"/>
          <w:sz w:val="24"/>
          <w:szCs w:val="24"/>
        </w:rPr>
        <w:t>8</w:t>
      </w:r>
      <w:r>
        <w:rPr>
          <w:rFonts w:eastAsia="標楷體"/>
          <w:sz w:val="24"/>
          <w:szCs w:val="24"/>
        </w:rPr>
        <w:t>6260002</w:t>
      </w:r>
    </w:p>
    <w:p w14:paraId="5B043F1A" w14:textId="26F717B7" w:rsidR="00306E8B" w:rsidRDefault="00306E8B" w:rsidP="00306E8B">
      <w:pPr>
        <w:pStyle w:val="a5"/>
        <w:spacing w:line="240" w:lineRule="atLeast"/>
        <w:ind w:firstLineChars="100" w:firstLine="240"/>
        <w:rPr>
          <w:rFonts w:eastAsia="標楷體"/>
          <w:sz w:val="24"/>
          <w:szCs w:val="24"/>
          <w:lang w:eastAsia="zh-HK"/>
        </w:rPr>
      </w:pPr>
      <w:r w:rsidRPr="00534666">
        <w:rPr>
          <w:rFonts w:eastAsia="標楷體"/>
          <w:sz w:val="24"/>
          <w:szCs w:val="24"/>
        </w:rPr>
        <w:t>新竹市中央路</w:t>
      </w:r>
      <w:r w:rsidRPr="00534666">
        <w:rPr>
          <w:rFonts w:eastAsia="標楷體"/>
          <w:sz w:val="24"/>
          <w:szCs w:val="24"/>
        </w:rPr>
        <w:t>176</w:t>
      </w:r>
      <w:r w:rsidRPr="00534666">
        <w:rPr>
          <w:rFonts w:eastAsia="標楷體"/>
          <w:sz w:val="24"/>
          <w:szCs w:val="24"/>
        </w:rPr>
        <w:t>號</w:t>
      </w:r>
      <w:r w:rsidRPr="00534666">
        <w:rPr>
          <w:rFonts w:eastAsia="標楷體"/>
          <w:sz w:val="24"/>
          <w:szCs w:val="24"/>
        </w:rPr>
        <w:t>4</w:t>
      </w:r>
      <w:r w:rsidRPr="00534666">
        <w:rPr>
          <w:rFonts w:eastAsia="標楷體"/>
          <w:sz w:val="24"/>
          <w:szCs w:val="24"/>
        </w:rPr>
        <w:t>樓</w:t>
      </w:r>
      <w:r w:rsidRPr="00534666">
        <w:rPr>
          <w:rFonts w:eastAsia="標楷體" w:hint="eastAsia"/>
          <w:sz w:val="24"/>
          <w:szCs w:val="24"/>
        </w:rPr>
        <w:t xml:space="preserve">   03-5430545</w:t>
      </w:r>
      <w:r w:rsidRPr="00534666">
        <w:rPr>
          <w:rFonts w:eastAsia="標楷體"/>
          <w:sz w:val="24"/>
          <w:szCs w:val="24"/>
        </w:rPr>
        <w:t xml:space="preserve"> fax:03-5430471</w:t>
      </w:r>
      <w:r>
        <w:rPr>
          <w:rFonts w:eastAsia="標楷體" w:hint="eastAsia"/>
          <w:sz w:val="24"/>
          <w:szCs w:val="24"/>
        </w:rPr>
        <w:t xml:space="preserve">      </w:t>
      </w:r>
      <w:r w:rsidR="00D077FE">
        <w:rPr>
          <w:rFonts w:eastAsia="標楷體" w:hint="eastAsia"/>
          <w:sz w:val="24"/>
          <w:szCs w:val="24"/>
        </w:rPr>
        <w:t xml:space="preserve">               </w:t>
      </w:r>
      <w:r>
        <w:rPr>
          <w:rFonts w:eastAsia="標楷體" w:hint="eastAsia"/>
          <w:sz w:val="24"/>
          <w:szCs w:val="24"/>
        </w:rPr>
        <w:t xml:space="preserve"> </w:t>
      </w:r>
      <w:r>
        <w:rPr>
          <w:rFonts w:eastAsia="標楷體" w:hint="eastAsia"/>
          <w:sz w:val="24"/>
          <w:szCs w:val="24"/>
          <w:lang w:eastAsia="zh-HK"/>
        </w:rPr>
        <w:t>LINE</w:t>
      </w:r>
      <w:r>
        <w:rPr>
          <w:rFonts w:eastAsia="標楷體" w:hint="eastAsia"/>
          <w:sz w:val="24"/>
          <w:szCs w:val="24"/>
          <w:lang w:eastAsia="zh-HK"/>
        </w:rPr>
        <w:t>官網詢問</w:t>
      </w:r>
    </w:p>
    <w:p w14:paraId="1C344899" w14:textId="77777777" w:rsidR="00956BDC" w:rsidRDefault="00A90EE5" w:rsidP="00956BDC">
      <w:pPr>
        <w:spacing w:line="240" w:lineRule="exact"/>
        <w:ind w:firstLineChars="100" w:firstLine="244"/>
        <w:rPr>
          <w:rFonts w:ascii="標楷體" w:eastAsia="標楷體" w:hAnsi="標楷體" w:cs="Arial"/>
          <w:color w:val="202124"/>
          <w:spacing w:val="2"/>
          <w:szCs w:val="24"/>
          <w:shd w:val="clear" w:color="auto" w:fill="FFFFFF"/>
        </w:rPr>
      </w:pPr>
      <w:proofErr w:type="gramStart"/>
      <w:r w:rsidRPr="00A90EE5">
        <w:rPr>
          <w:rFonts w:ascii="標楷體" w:eastAsia="標楷體" w:hAnsi="標楷體" w:cs="Arial"/>
          <w:color w:val="202124"/>
          <w:spacing w:val="2"/>
          <w:szCs w:val="24"/>
          <w:shd w:val="clear" w:color="auto" w:fill="FFFFFF"/>
        </w:rPr>
        <w:t>臺</w:t>
      </w:r>
      <w:proofErr w:type="gramEnd"/>
      <w:r w:rsidRPr="00A90EE5">
        <w:rPr>
          <w:rFonts w:ascii="標楷體" w:eastAsia="標楷體" w:hAnsi="標楷體" w:cs="Arial"/>
          <w:color w:val="202124"/>
          <w:spacing w:val="2"/>
          <w:szCs w:val="24"/>
          <w:shd w:val="clear" w:color="auto" w:fill="FFFFFF"/>
        </w:rPr>
        <w:t>中市西區精誠七街4號</w:t>
      </w:r>
      <w:r w:rsidR="009F50AB">
        <w:rPr>
          <w:rFonts w:ascii="標楷體" w:eastAsia="標楷體" w:hAnsi="標楷體" w:cs="Arial" w:hint="eastAsia"/>
          <w:color w:val="202124"/>
          <w:spacing w:val="2"/>
          <w:szCs w:val="24"/>
          <w:shd w:val="clear" w:color="auto" w:fill="FFFFFF"/>
        </w:rPr>
        <w:t xml:space="preserve"> </w:t>
      </w:r>
    </w:p>
    <w:p w14:paraId="75B6E8D7" w14:textId="3C7659C6" w:rsidR="00306E8B" w:rsidRPr="00A90EE5" w:rsidRDefault="00A90EE5" w:rsidP="00956BDC">
      <w:pPr>
        <w:spacing w:line="240" w:lineRule="exact"/>
        <w:ind w:firstLineChars="100" w:firstLine="240"/>
        <w:rPr>
          <w:rFonts w:ascii="標楷體" w:eastAsia="標楷體" w:hAnsi="標楷體"/>
          <w:color w:val="000000"/>
          <w:szCs w:val="24"/>
        </w:rPr>
      </w:pPr>
      <w:r w:rsidRPr="00A90EE5">
        <w:rPr>
          <w:rFonts w:ascii="標楷體" w:eastAsia="標楷體" w:hAnsi="標楷體" w:hint="eastAsia"/>
          <w:color w:val="000000"/>
          <w:szCs w:val="24"/>
        </w:rPr>
        <w:t>桃園市中正路1248</w:t>
      </w:r>
      <w:r w:rsidRPr="00A90EE5">
        <w:rPr>
          <w:rFonts w:ascii="標楷體" w:eastAsia="標楷體" w:hAnsi="標楷體"/>
          <w:color w:val="000000"/>
          <w:szCs w:val="24"/>
        </w:rPr>
        <w:t>號</w:t>
      </w:r>
      <w:r w:rsidRPr="00A90EE5">
        <w:rPr>
          <w:rFonts w:ascii="標楷體" w:eastAsia="標楷體" w:hAnsi="標楷體" w:hint="eastAsia"/>
          <w:color w:val="000000"/>
          <w:szCs w:val="24"/>
        </w:rPr>
        <w:t>2</w:t>
      </w:r>
      <w:r w:rsidRPr="00A90EE5">
        <w:rPr>
          <w:rFonts w:ascii="標楷體" w:eastAsia="標楷體" w:hAnsi="標楷體"/>
          <w:color w:val="000000"/>
          <w:szCs w:val="24"/>
        </w:rPr>
        <w:t>樓</w:t>
      </w:r>
      <w:r w:rsidR="00956BDC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306E8B" w:rsidRPr="00CF5C4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團體</w:t>
      </w:r>
      <w:r w:rsidR="00306E8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8</w:t>
      </w:r>
      <w:r w:rsidR="00306E8B" w:rsidRPr="00CF5C4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位以上可安排老師至社區教室上課</w:t>
      </w:r>
    </w:p>
    <w:p w14:paraId="050F80D6" w14:textId="77777777" w:rsidR="00306E8B" w:rsidRPr="003B2096" w:rsidRDefault="00306E8B" w:rsidP="00306E8B">
      <w:pPr>
        <w:widowControl/>
        <w:rPr>
          <w:rFonts w:ascii="新細明體"/>
        </w:rPr>
        <w:sectPr w:rsidR="00306E8B" w:rsidRPr="003B2096" w:rsidSect="009071C4">
          <w:type w:val="continuous"/>
          <w:pgSz w:w="11906" w:h="16838"/>
          <w:pgMar w:top="567" w:right="567" w:bottom="539" w:left="567" w:header="0" w:footer="0" w:gutter="0"/>
          <w:cols w:space="425"/>
          <w:docGrid w:type="lines" w:linePitch="360"/>
        </w:sectPr>
      </w:pPr>
    </w:p>
    <w:p w14:paraId="3ECE479E" w14:textId="77777777" w:rsidR="00306E8B" w:rsidRPr="00645BC6" w:rsidRDefault="00306E8B" w:rsidP="00306E8B">
      <w:pPr>
        <w:widowControl/>
        <w:rPr>
          <w:rFonts w:ascii="標楷體" w:eastAsia="標楷體"/>
          <w:b/>
          <w:sz w:val="28"/>
        </w:rPr>
        <w:sectPr w:rsidR="00306E8B" w:rsidRPr="00645BC6" w:rsidSect="009071C4">
          <w:type w:val="continuous"/>
          <w:pgSz w:w="11906" w:h="16838"/>
          <w:pgMar w:top="567" w:right="567" w:bottom="567" w:left="567" w:header="0" w:footer="0" w:gutter="0"/>
          <w:cols w:num="2" w:space="425"/>
          <w:docGrid w:type="lines" w:linePitch="360"/>
        </w:sectPr>
      </w:pPr>
      <w:r w:rsidRPr="00DB7FD5">
        <w:rPr>
          <w:noProof/>
          <w:sz w:val="72"/>
          <w:szCs w:val="72"/>
        </w:rPr>
        <w:lastRenderedPageBreak/>
        <w:drawing>
          <wp:anchor distT="0" distB="0" distL="114300" distR="114300" simplePos="0" relativeHeight="251658752" behindDoc="1" locked="0" layoutInCell="1" allowOverlap="1" wp14:anchorId="5DDF0046" wp14:editId="4F1A668E">
            <wp:simplePos x="0" y="0"/>
            <wp:positionH relativeFrom="margin">
              <wp:align>left</wp:align>
            </wp:positionH>
            <wp:positionV relativeFrom="paragraph">
              <wp:posOffset>46825</wp:posOffset>
            </wp:positionV>
            <wp:extent cx="602615" cy="513080"/>
            <wp:effectExtent l="0" t="0" r="6985" b="1270"/>
            <wp:wrapTight wrapText="bothSides">
              <wp:wrapPolygon edited="0">
                <wp:start x="0" y="0"/>
                <wp:lineTo x="0" y="20851"/>
                <wp:lineTo x="21168" y="20851"/>
                <wp:lineTo x="21168" y="0"/>
                <wp:lineTo x="0" y="0"/>
              </wp:wrapPolygon>
            </wp:wrapTight>
            <wp:docPr id="45" name="圖片 45" descr="金氏LOGO-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金氏LOGO-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2DD295B" wp14:editId="398864BF">
                <wp:simplePos x="0" y="0"/>
                <wp:positionH relativeFrom="margin">
                  <wp:posOffset>630801</wp:posOffset>
                </wp:positionH>
                <wp:positionV relativeFrom="paragraph">
                  <wp:posOffset>58308</wp:posOffset>
                </wp:positionV>
                <wp:extent cx="6073140" cy="3962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9498891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314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4F8A7" w14:textId="20DAA6AB" w:rsidR="00306E8B" w:rsidRPr="00890EB8" w:rsidRDefault="00306E8B" w:rsidP="00306E8B">
                            <w:pPr>
                              <w:jc w:val="center"/>
                              <w:rPr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02</w:t>
                            </w:r>
                            <w:r w:rsidR="00902E17">
                              <w:rPr>
                                <w:rFonts w:hint="eastAsia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  <w:r w:rsidRPr="00890EB8">
                              <w:rPr>
                                <w:rFonts w:hint="eastAsia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冬、夏令營、體驗課程報名表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295B" id="WordArt 1" o:spid="_x0000_s1031" type="#_x0000_t202" style="position:absolute;margin-left:49.65pt;margin-top:4.6pt;width:478.2pt;height:31.2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" filled="f" stroked="f">
                <o:lock v:ext="edit" shapetype="t"/>
                <v:textbox>
                  <w:txbxContent>
                    <w:p w14:paraId="69C4F8A7" w14:textId="20DAA6AB" w:rsidR="00306E8B" w:rsidRPr="00890EB8" w:rsidRDefault="00306E8B" w:rsidP="00306E8B">
                      <w:pPr>
                        <w:jc w:val="center"/>
                        <w:rPr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</w:t>
                      </w:r>
                      <w:r>
                        <w:rPr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02</w:t>
                      </w:r>
                      <w:r w:rsidR="00902E17">
                        <w:rPr>
                          <w:rFonts w:hint="eastAsia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  <w:r w:rsidRPr="00890EB8">
                        <w:rPr>
                          <w:rFonts w:hint="eastAsia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冬、夏令營、體驗課程報名表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5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063"/>
        <w:gridCol w:w="915"/>
        <w:gridCol w:w="206"/>
        <w:gridCol w:w="1641"/>
        <w:gridCol w:w="549"/>
        <w:gridCol w:w="330"/>
        <w:gridCol w:w="240"/>
        <w:gridCol w:w="1149"/>
        <w:gridCol w:w="567"/>
        <w:gridCol w:w="1979"/>
      </w:tblGrid>
      <w:tr w:rsidR="00306E8B" w14:paraId="729CF700" w14:textId="77777777" w:rsidTr="000A384B">
        <w:trPr>
          <w:trHeight w:val="709"/>
        </w:trPr>
        <w:tc>
          <w:tcPr>
            <w:tcW w:w="1129" w:type="dxa"/>
            <w:vAlign w:val="center"/>
          </w:tcPr>
          <w:p w14:paraId="0A9E42E1" w14:textId="77777777" w:rsidR="00306E8B" w:rsidRDefault="00306E8B" w:rsidP="000A384B">
            <w:pPr>
              <w:ind w:left="-62"/>
            </w:pPr>
            <w:bookmarkStart w:id="1" w:name="_Hlk119153003"/>
            <w:r>
              <w:rPr>
                <w:rFonts w:hint="eastAsia"/>
              </w:rPr>
              <w:t>學生姓名</w:t>
            </w:r>
          </w:p>
        </w:tc>
        <w:tc>
          <w:tcPr>
            <w:tcW w:w="2063" w:type="dxa"/>
            <w:vAlign w:val="center"/>
          </w:tcPr>
          <w:p w14:paraId="74787A57" w14:textId="77777777" w:rsidR="00306E8B" w:rsidRDefault="00306E8B" w:rsidP="000A384B"/>
        </w:tc>
        <w:tc>
          <w:tcPr>
            <w:tcW w:w="915" w:type="dxa"/>
            <w:vAlign w:val="center"/>
          </w:tcPr>
          <w:p w14:paraId="4CFA5C2F" w14:textId="77777777" w:rsidR="00306E8B" w:rsidRDefault="00306E8B" w:rsidP="000A384B">
            <w:pPr>
              <w:widowControl/>
            </w:pPr>
            <w:r>
              <w:rPr>
                <w:rFonts w:hint="eastAsia"/>
              </w:rPr>
              <w:t>身份</w:t>
            </w:r>
            <w:proofErr w:type="gramStart"/>
            <w:r>
              <w:rPr>
                <w:rFonts w:hint="eastAsia"/>
              </w:rPr>
              <w:t>証</w:t>
            </w:r>
            <w:proofErr w:type="gramEnd"/>
          </w:p>
        </w:tc>
        <w:tc>
          <w:tcPr>
            <w:tcW w:w="1847" w:type="dxa"/>
            <w:gridSpan w:val="2"/>
            <w:vAlign w:val="center"/>
          </w:tcPr>
          <w:p w14:paraId="3BAF453A" w14:textId="77777777" w:rsidR="00306E8B" w:rsidRDefault="00306E8B" w:rsidP="000A384B">
            <w:pPr>
              <w:widowControl/>
            </w:pPr>
          </w:p>
        </w:tc>
        <w:tc>
          <w:tcPr>
            <w:tcW w:w="879" w:type="dxa"/>
            <w:gridSpan w:val="2"/>
            <w:vAlign w:val="center"/>
          </w:tcPr>
          <w:p w14:paraId="4DFF86DB" w14:textId="77777777" w:rsidR="00306E8B" w:rsidRDefault="00306E8B" w:rsidP="000A384B">
            <w:pPr>
              <w:widowControl/>
            </w:pPr>
            <w:r>
              <w:rPr>
                <w:rFonts w:hint="eastAsia"/>
              </w:rPr>
              <w:t>出生</w:t>
            </w:r>
          </w:p>
          <w:p w14:paraId="5EE54FA8" w14:textId="77777777" w:rsidR="00306E8B" w:rsidRDefault="00306E8B" w:rsidP="000A384B">
            <w:pPr>
              <w:widowControl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89" w:type="dxa"/>
            <w:gridSpan w:val="2"/>
            <w:vAlign w:val="center"/>
          </w:tcPr>
          <w:p w14:paraId="1E2DC08B" w14:textId="77777777" w:rsidR="00306E8B" w:rsidRDefault="00306E8B" w:rsidP="000A384B"/>
        </w:tc>
        <w:tc>
          <w:tcPr>
            <w:tcW w:w="567" w:type="dxa"/>
            <w:vAlign w:val="center"/>
          </w:tcPr>
          <w:p w14:paraId="5C40462C" w14:textId="77777777" w:rsidR="00306E8B" w:rsidRDefault="00306E8B" w:rsidP="000A384B">
            <w:pPr>
              <w:widowControl/>
            </w:pPr>
            <w:r>
              <w:rPr>
                <w:rFonts w:hint="eastAsia"/>
              </w:rPr>
              <w:t>學校年級</w:t>
            </w:r>
          </w:p>
        </w:tc>
        <w:tc>
          <w:tcPr>
            <w:tcW w:w="1979" w:type="dxa"/>
            <w:vAlign w:val="center"/>
          </w:tcPr>
          <w:p w14:paraId="28D0F03C" w14:textId="77777777" w:rsidR="00306E8B" w:rsidRDefault="00306E8B" w:rsidP="000A384B"/>
        </w:tc>
      </w:tr>
      <w:tr w:rsidR="00306E8B" w14:paraId="14DBCC02" w14:textId="77777777" w:rsidTr="000A384B">
        <w:trPr>
          <w:trHeight w:val="711"/>
        </w:trPr>
        <w:tc>
          <w:tcPr>
            <w:tcW w:w="1129" w:type="dxa"/>
            <w:vAlign w:val="center"/>
          </w:tcPr>
          <w:p w14:paraId="0ABCA69A" w14:textId="77777777" w:rsidR="00306E8B" w:rsidRDefault="00306E8B" w:rsidP="000A384B">
            <w:pPr>
              <w:ind w:left="-62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063" w:type="dxa"/>
            <w:vAlign w:val="center"/>
          </w:tcPr>
          <w:p w14:paraId="02500F22" w14:textId="77777777" w:rsidR="00306E8B" w:rsidRDefault="00306E8B" w:rsidP="000A384B"/>
        </w:tc>
        <w:tc>
          <w:tcPr>
            <w:tcW w:w="915" w:type="dxa"/>
            <w:vAlign w:val="center"/>
          </w:tcPr>
          <w:p w14:paraId="54612CC5" w14:textId="77777777" w:rsidR="00306E8B" w:rsidRDefault="00306E8B" w:rsidP="000A384B">
            <w:r w:rsidRPr="004632CB">
              <w:rPr>
                <w:rFonts w:hint="eastAsia"/>
              </w:rPr>
              <w:t>身份</w:t>
            </w:r>
            <w:proofErr w:type="gramStart"/>
            <w:r w:rsidRPr="004632CB">
              <w:rPr>
                <w:rFonts w:hint="eastAsia"/>
              </w:rPr>
              <w:t>証</w:t>
            </w:r>
            <w:proofErr w:type="gramEnd"/>
          </w:p>
        </w:tc>
        <w:tc>
          <w:tcPr>
            <w:tcW w:w="1847" w:type="dxa"/>
            <w:gridSpan w:val="2"/>
            <w:vAlign w:val="center"/>
          </w:tcPr>
          <w:p w14:paraId="2EFF5BDC" w14:textId="77777777" w:rsidR="00306E8B" w:rsidRDefault="00306E8B" w:rsidP="000A384B">
            <w:pPr>
              <w:widowControl/>
            </w:pPr>
          </w:p>
        </w:tc>
        <w:tc>
          <w:tcPr>
            <w:tcW w:w="879" w:type="dxa"/>
            <w:gridSpan w:val="2"/>
            <w:vAlign w:val="center"/>
          </w:tcPr>
          <w:p w14:paraId="1573CCAF" w14:textId="77777777" w:rsidR="00306E8B" w:rsidRPr="004832FE" w:rsidRDefault="00306E8B" w:rsidP="000A384B">
            <w:pPr>
              <w:widowControl/>
            </w:pPr>
            <w:r w:rsidRPr="004832FE">
              <w:rPr>
                <w:rFonts w:hint="eastAsia"/>
              </w:rPr>
              <w:t>出生</w:t>
            </w:r>
          </w:p>
        </w:tc>
        <w:tc>
          <w:tcPr>
            <w:tcW w:w="1389" w:type="dxa"/>
            <w:gridSpan w:val="2"/>
            <w:vAlign w:val="center"/>
          </w:tcPr>
          <w:p w14:paraId="16800D2D" w14:textId="77777777" w:rsidR="00306E8B" w:rsidRDefault="00306E8B" w:rsidP="000A384B"/>
        </w:tc>
        <w:tc>
          <w:tcPr>
            <w:tcW w:w="567" w:type="dxa"/>
            <w:vAlign w:val="center"/>
          </w:tcPr>
          <w:p w14:paraId="49862248" w14:textId="77777777" w:rsidR="00306E8B" w:rsidRDefault="00306E8B" w:rsidP="000A384B">
            <w:r w:rsidRPr="00772AF2">
              <w:rPr>
                <w:rFonts w:hint="eastAsia"/>
              </w:rPr>
              <w:t>學校年級</w:t>
            </w:r>
          </w:p>
        </w:tc>
        <w:tc>
          <w:tcPr>
            <w:tcW w:w="1979" w:type="dxa"/>
            <w:vAlign w:val="center"/>
          </w:tcPr>
          <w:p w14:paraId="39DE0111" w14:textId="77777777" w:rsidR="00306E8B" w:rsidRDefault="00306E8B" w:rsidP="000A384B"/>
        </w:tc>
      </w:tr>
      <w:tr w:rsidR="00306E8B" w14:paraId="2FEBDB8B" w14:textId="77777777" w:rsidTr="000A384B">
        <w:trPr>
          <w:trHeight w:val="707"/>
        </w:trPr>
        <w:tc>
          <w:tcPr>
            <w:tcW w:w="1129" w:type="dxa"/>
            <w:vAlign w:val="center"/>
          </w:tcPr>
          <w:p w14:paraId="75234EBB" w14:textId="77777777" w:rsidR="00306E8B" w:rsidRDefault="00306E8B" w:rsidP="000A384B">
            <w:r>
              <w:rPr>
                <w:rFonts w:hint="eastAsia"/>
              </w:rPr>
              <w:t>家長簽名</w:t>
            </w:r>
          </w:p>
        </w:tc>
        <w:tc>
          <w:tcPr>
            <w:tcW w:w="2063" w:type="dxa"/>
            <w:vAlign w:val="center"/>
          </w:tcPr>
          <w:p w14:paraId="66905338" w14:textId="77777777" w:rsidR="00306E8B" w:rsidRDefault="00306E8B" w:rsidP="000A384B"/>
        </w:tc>
        <w:tc>
          <w:tcPr>
            <w:tcW w:w="1121" w:type="dxa"/>
            <w:gridSpan w:val="2"/>
            <w:vAlign w:val="center"/>
          </w:tcPr>
          <w:p w14:paraId="49D56BC7" w14:textId="77777777" w:rsidR="00306E8B" w:rsidRDefault="00306E8B" w:rsidP="000A384B">
            <w:r>
              <w:rPr>
                <w:rFonts w:hint="eastAsia"/>
              </w:rPr>
              <w:t>聯絡電話</w:t>
            </w:r>
          </w:p>
        </w:tc>
        <w:tc>
          <w:tcPr>
            <w:tcW w:w="2190" w:type="dxa"/>
            <w:gridSpan w:val="2"/>
            <w:vAlign w:val="center"/>
          </w:tcPr>
          <w:p w14:paraId="1B94825E" w14:textId="77777777" w:rsidR="00306E8B" w:rsidRDefault="00306E8B" w:rsidP="000A384B"/>
        </w:tc>
        <w:tc>
          <w:tcPr>
            <w:tcW w:w="570" w:type="dxa"/>
            <w:gridSpan w:val="2"/>
            <w:vAlign w:val="center"/>
          </w:tcPr>
          <w:p w14:paraId="2B5A1828" w14:textId="77777777" w:rsidR="00306E8B" w:rsidRDefault="00306E8B" w:rsidP="000A384B">
            <w:r>
              <w:rPr>
                <w:rFonts w:hint="eastAsia"/>
              </w:rPr>
              <w:t>行動</w:t>
            </w:r>
          </w:p>
        </w:tc>
        <w:tc>
          <w:tcPr>
            <w:tcW w:w="3695" w:type="dxa"/>
            <w:gridSpan w:val="3"/>
            <w:vAlign w:val="center"/>
          </w:tcPr>
          <w:p w14:paraId="3A5D7F5D" w14:textId="77777777" w:rsidR="00306E8B" w:rsidRDefault="00306E8B" w:rsidP="000A384B"/>
        </w:tc>
      </w:tr>
      <w:tr w:rsidR="00306E8B" w14:paraId="2074BEEC" w14:textId="77777777" w:rsidTr="000A384B">
        <w:trPr>
          <w:trHeight w:val="2206"/>
        </w:trPr>
        <w:tc>
          <w:tcPr>
            <w:tcW w:w="1129" w:type="dxa"/>
            <w:vAlign w:val="center"/>
          </w:tcPr>
          <w:p w14:paraId="186D276E" w14:textId="53545AC0" w:rsidR="00306E8B" w:rsidRPr="009B7398" w:rsidRDefault="00306E8B" w:rsidP="009B7398">
            <w:pPr>
              <w:ind w:leftChars="100" w:left="240"/>
              <w:rPr>
                <w:sz w:val="36"/>
                <w:szCs w:val="36"/>
              </w:rPr>
            </w:pPr>
            <w:r w:rsidRPr="009B7398">
              <w:rPr>
                <w:rFonts w:hint="eastAsia"/>
                <w:sz w:val="36"/>
                <w:szCs w:val="36"/>
              </w:rPr>
              <w:t>體驗</w:t>
            </w:r>
          </w:p>
          <w:p w14:paraId="28E50D32" w14:textId="4133E837" w:rsidR="00306E8B" w:rsidRPr="009B7398" w:rsidRDefault="00306E8B" w:rsidP="009B7398">
            <w:pPr>
              <w:ind w:leftChars="100" w:left="240"/>
              <w:rPr>
                <w:sz w:val="32"/>
                <w:szCs w:val="32"/>
              </w:rPr>
            </w:pPr>
            <w:r w:rsidRPr="009B7398">
              <w:rPr>
                <w:rFonts w:hint="eastAsia"/>
                <w:sz w:val="36"/>
                <w:szCs w:val="36"/>
              </w:rPr>
              <w:t>課程</w:t>
            </w:r>
          </w:p>
        </w:tc>
        <w:tc>
          <w:tcPr>
            <w:tcW w:w="9639" w:type="dxa"/>
            <w:gridSpan w:val="10"/>
          </w:tcPr>
          <w:p w14:paraId="7637EE75" w14:textId="11C824C1" w:rsidR="00306E8B" w:rsidRPr="009B7398" w:rsidRDefault="00306E8B" w:rsidP="000A384B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新竹教室：□新竹市中央路176號4樓(</w:t>
            </w:r>
            <w:proofErr w:type="gramStart"/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遠東巨城</w:t>
            </w:r>
            <w:proofErr w:type="gramEnd"/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附近)</w:t>
            </w:r>
          </w:p>
          <w:p w14:paraId="5AC400A7" w14:textId="1F276AF3" w:rsidR="00306E8B" w:rsidRPr="009B7398" w:rsidRDefault="003F7043" w:rsidP="000A384B">
            <w:pPr>
              <w:rPr>
                <w:rFonts w:asciiTheme="minorEastAsia" w:hAnsiTheme="minorEastAsia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6368CB52" wp14:editId="60E51676">
                  <wp:simplePos x="0" y="0"/>
                  <wp:positionH relativeFrom="column">
                    <wp:posOffset>4980155</wp:posOffset>
                  </wp:positionH>
                  <wp:positionV relativeFrom="paragraph">
                    <wp:posOffset>127448</wp:posOffset>
                  </wp:positionV>
                  <wp:extent cx="58039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60" y="20560"/>
                      <wp:lineTo x="20560" y="0"/>
                      <wp:lineTo x="0" y="0"/>
                    </wp:wrapPolygon>
                  </wp:wrapTight>
                  <wp:docPr id="46315669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D5F">
              <w:rPr>
                <w:rFonts w:asciiTheme="minorEastAsia" w:hAnsiTheme="minorEastAsia" w:hint="eastAsia"/>
                <w:color w:val="000000"/>
                <w:szCs w:val="24"/>
              </w:rPr>
              <w:t>桃園</w:t>
            </w:r>
            <w:r w:rsidR="00306E8B" w:rsidRPr="009B7398">
              <w:rPr>
                <w:rFonts w:asciiTheme="minorEastAsia" w:hAnsiTheme="minorEastAsia" w:hint="eastAsia"/>
                <w:color w:val="000000"/>
                <w:szCs w:val="24"/>
              </w:rPr>
              <w:t>教室</w:t>
            </w:r>
            <w:r w:rsidR="00306E8B" w:rsidRPr="009B7398">
              <w:rPr>
                <w:rFonts w:asciiTheme="minorEastAsia" w:hAnsiTheme="minorEastAsia"/>
                <w:color w:val="000000"/>
                <w:szCs w:val="24"/>
              </w:rPr>
              <w:t>：</w:t>
            </w:r>
            <w:r w:rsidR="00306E8B" w:rsidRPr="009B7398">
              <w:rPr>
                <w:rFonts w:asciiTheme="minorEastAsia" w:hAnsiTheme="minorEastAsia" w:hint="eastAsia"/>
                <w:color w:val="000000"/>
                <w:szCs w:val="24"/>
              </w:rPr>
              <w:t>□</w:t>
            </w:r>
            <w:r w:rsidR="00392D5F">
              <w:rPr>
                <w:rFonts w:asciiTheme="minorEastAsia" w:hAnsiTheme="minorEastAsia" w:hint="eastAsia"/>
                <w:color w:val="000000"/>
                <w:szCs w:val="24"/>
              </w:rPr>
              <w:t>桃園市中正路</w:t>
            </w:r>
            <w:r w:rsidR="001F2BA5">
              <w:rPr>
                <w:rFonts w:asciiTheme="minorEastAsia" w:hAnsiTheme="minorEastAsia" w:hint="eastAsia"/>
                <w:color w:val="000000"/>
                <w:szCs w:val="24"/>
              </w:rPr>
              <w:t>1248</w:t>
            </w:r>
            <w:r w:rsidR="00306E8B" w:rsidRPr="009B7398">
              <w:rPr>
                <w:rFonts w:asciiTheme="minorEastAsia" w:hAnsiTheme="minorEastAsia"/>
                <w:color w:val="000000"/>
                <w:szCs w:val="24"/>
              </w:rPr>
              <w:t>號</w:t>
            </w:r>
            <w:r w:rsidR="001F2BA5">
              <w:rPr>
                <w:rFonts w:asciiTheme="minorEastAsia" w:hAnsiTheme="minorEastAsia" w:hint="eastAsia"/>
                <w:color w:val="000000"/>
                <w:szCs w:val="24"/>
              </w:rPr>
              <w:t>2</w:t>
            </w:r>
            <w:r w:rsidR="00306E8B" w:rsidRPr="009B7398">
              <w:rPr>
                <w:rFonts w:asciiTheme="minorEastAsia" w:hAnsiTheme="minorEastAsia"/>
                <w:color w:val="000000"/>
                <w:szCs w:val="24"/>
              </w:rPr>
              <w:t>樓</w:t>
            </w:r>
          </w:p>
          <w:p w14:paraId="2C59F424" w14:textId="6EF33404" w:rsidR="00306E8B" w:rsidRPr="009B7398" w:rsidRDefault="00306E8B" w:rsidP="000A384B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9B7398">
              <w:rPr>
                <w:rStyle w:val="a9"/>
                <w:rFonts w:asciiTheme="minorEastAsia" w:hAnsiTheme="minorEastAsia" w:cs="Arial" w:hint="eastAsia"/>
                <w:color w:val="000000"/>
                <w:szCs w:val="24"/>
                <w:shd w:val="clear" w:color="auto" w:fill="FFFFFF"/>
              </w:rPr>
              <w:t>台南大學：</w:t>
            </w: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□</w:t>
            </w:r>
            <w:r w:rsidRPr="009B7398">
              <w:rPr>
                <w:rFonts w:ascii="Arial" w:hAnsi="Arial" w:cs="Arial"/>
                <w:color w:val="000000"/>
                <w:spacing w:val="30"/>
                <w:szCs w:val="24"/>
                <w:shd w:val="clear" w:color="auto" w:fill="FFFFFF"/>
              </w:rPr>
              <w:t>台南市中西區樹林街二段</w:t>
            </w:r>
            <w:r w:rsidRPr="009B7398">
              <w:rPr>
                <w:rFonts w:ascii="Arial" w:hAnsi="Arial" w:cs="Arial"/>
                <w:color w:val="000000"/>
                <w:spacing w:val="30"/>
                <w:szCs w:val="24"/>
                <w:shd w:val="clear" w:color="auto" w:fill="FFFFFF"/>
              </w:rPr>
              <w:t>33</w:t>
            </w:r>
            <w:r w:rsidRPr="009B7398">
              <w:rPr>
                <w:rFonts w:ascii="Arial" w:hAnsi="Arial" w:cs="Arial"/>
                <w:color w:val="000000"/>
                <w:spacing w:val="30"/>
                <w:szCs w:val="24"/>
                <w:shd w:val="clear" w:color="auto" w:fill="FFFFFF"/>
              </w:rPr>
              <w:t>號</w:t>
            </w:r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(</w:t>
            </w:r>
            <w:proofErr w:type="gramStart"/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芠薈</w:t>
            </w:r>
            <w:proofErr w:type="gramEnd"/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樓</w:t>
            </w:r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1</w:t>
            </w:r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樓</w:t>
            </w:r>
            <w:r w:rsidRPr="009B7398">
              <w:rPr>
                <w:rFonts w:ascii="Arial" w:hAnsi="Arial" w:cs="Arial" w:hint="eastAsia"/>
                <w:color w:val="000000"/>
                <w:spacing w:val="30"/>
                <w:szCs w:val="24"/>
                <w:shd w:val="clear" w:color="auto" w:fill="FFFFFF"/>
              </w:rPr>
              <w:t>)</w:t>
            </w:r>
          </w:p>
          <w:p w14:paraId="11F7CB05" w14:textId="3B87FC07" w:rsidR="00306E8B" w:rsidRPr="00711EC0" w:rsidRDefault="00306E8B" w:rsidP="000A384B">
            <w:pPr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台中教室：□</w:t>
            </w:r>
            <w:proofErr w:type="gramStart"/>
            <w:r w:rsidR="00711EC0" w:rsidRPr="00711EC0">
              <w:rPr>
                <w:rFonts w:asciiTheme="majorEastAsia" w:eastAsiaTheme="majorEastAsia" w:hAnsiTheme="majorEastAsia" w:cs="Arial"/>
                <w:color w:val="202124"/>
                <w:spacing w:val="2"/>
                <w:szCs w:val="24"/>
                <w:shd w:val="clear" w:color="auto" w:fill="FFFFFF"/>
              </w:rPr>
              <w:t>臺</w:t>
            </w:r>
            <w:proofErr w:type="gramEnd"/>
            <w:r w:rsidR="00711EC0" w:rsidRPr="00711EC0">
              <w:rPr>
                <w:rFonts w:asciiTheme="majorEastAsia" w:eastAsiaTheme="majorEastAsia" w:hAnsiTheme="majorEastAsia" w:cs="Arial"/>
                <w:color w:val="202124"/>
                <w:spacing w:val="2"/>
                <w:szCs w:val="24"/>
                <w:shd w:val="clear" w:color="auto" w:fill="FFFFFF"/>
              </w:rPr>
              <w:t>中市西區精誠七街4號</w:t>
            </w:r>
          </w:p>
          <w:p w14:paraId="6A342C4C" w14:textId="59C1D6A4" w:rsidR="00306E8B" w:rsidRPr="009B7398" w:rsidRDefault="00306E8B" w:rsidP="006D4410">
            <w:pPr>
              <w:tabs>
                <w:tab w:val="left" w:pos="7496"/>
              </w:tabs>
              <w:rPr>
                <w:rFonts w:asciiTheme="minorEastAsia" w:hAnsiTheme="minorEastAsia"/>
                <w:color w:val="000000"/>
                <w:szCs w:val="24"/>
              </w:rPr>
            </w:pP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士林教室：□</w:t>
            </w:r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台北</w:t>
            </w:r>
            <w:proofErr w:type="gramStart"/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（</w:t>
            </w:r>
            <w:proofErr w:type="gramEnd"/>
            <w:r w:rsidRPr="009B7398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士林</w:t>
            </w:r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站１號出口〉</w:t>
            </w:r>
            <w:r w:rsidR="0060559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□民權教室：</w:t>
            </w:r>
            <w:r w:rsidR="0060559A">
              <w:rPr>
                <w:rFonts w:asciiTheme="minorEastAsia" w:hAnsiTheme="minorEastAsia" w:hint="eastAsia"/>
                <w:color w:val="000000"/>
                <w:szCs w:val="24"/>
              </w:rPr>
              <w:t>捷運</w:t>
            </w: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民</w:t>
            </w:r>
            <w:r w:rsidR="0060559A">
              <w:rPr>
                <w:rFonts w:asciiTheme="minorEastAsia" w:hAnsiTheme="minorEastAsia" w:hint="eastAsia"/>
                <w:color w:val="000000"/>
                <w:szCs w:val="24"/>
              </w:rPr>
              <w:t>權站</w:t>
            </w:r>
            <w:r w:rsidR="006D4410">
              <w:rPr>
                <w:rFonts w:asciiTheme="minorEastAsia" w:hAnsiTheme="minorEastAsia"/>
                <w:color w:val="000000"/>
                <w:szCs w:val="24"/>
              </w:rPr>
              <w:tab/>
            </w:r>
          </w:p>
          <w:p w14:paraId="6E944343" w14:textId="2A4AD1C4" w:rsidR="00306E8B" w:rsidRPr="009B7398" w:rsidRDefault="00306E8B" w:rsidP="000A384B">
            <w:pPr>
              <w:tabs>
                <w:tab w:val="left" w:pos="6275"/>
              </w:tabs>
              <w:rPr>
                <w:rFonts w:asciiTheme="minorEastAsia" w:hAnsiTheme="minorEastAsia"/>
                <w:color w:val="000000"/>
                <w:szCs w:val="24"/>
              </w:rPr>
            </w:pPr>
            <w:r w:rsidRPr="009B7398">
              <w:rPr>
                <w:rFonts w:asciiTheme="minorEastAsia" w:hAnsiTheme="minorEastAsia" w:hint="eastAsia"/>
                <w:color w:val="000000"/>
                <w:szCs w:val="24"/>
              </w:rPr>
              <w:t>古亭教室：□</w:t>
            </w:r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台北</w:t>
            </w:r>
            <w:proofErr w:type="gramStart"/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（</w:t>
            </w:r>
            <w:proofErr w:type="gramEnd"/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古亭站</w:t>
            </w:r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7</w:t>
            </w:r>
            <w:r w:rsidRPr="009B73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號出口〉</w:t>
            </w:r>
          </w:p>
          <w:p w14:paraId="48E55182" w14:textId="1D77FCBC" w:rsidR="00306E8B" w:rsidRPr="009B7398" w:rsidRDefault="00306E8B" w:rsidP="000A384B">
            <w:pPr>
              <w:rPr>
                <w:rFonts w:ascii="新細明體" w:hAnsi="新細明體"/>
                <w:color w:val="FF0000"/>
                <w:szCs w:val="24"/>
              </w:rPr>
            </w:pPr>
            <w:r w:rsidRPr="009B7398">
              <w:rPr>
                <w:rFonts w:ascii="新細明體" w:hAnsi="新細明體" w:hint="eastAsia"/>
                <w:szCs w:val="24"/>
              </w:rPr>
              <w:t>體驗課</w:t>
            </w:r>
            <w:r w:rsidRPr="009B7398">
              <w:rPr>
                <w:rFonts w:ascii="新細明體" w:hAnsi="新細明體"/>
                <w:szCs w:val="24"/>
              </w:rPr>
              <w:t>程費用</w:t>
            </w:r>
            <w:r w:rsidRPr="009B7398">
              <w:rPr>
                <w:rFonts w:ascii="新細明體" w:hAnsi="新細明體" w:hint="eastAsia"/>
                <w:szCs w:val="24"/>
              </w:rPr>
              <w:t>：</w:t>
            </w:r>
            <w:r w:rsidRPr="009B7398">
              <w:rPr>
                <w:rFonts w:ascii="新細明體" w:hAnsi="新細明體"/>
                <w:color w:val="0070C0"/>
                <w:szCs w:val="24"/>
              </w:rPr>
              <w:t>８００元</w:t>
            </w:r>
          </w:p>
        </w:tc>
      </w:tr>
      <w:tr w:rsidR="00306E8B" w14:paraId="65F84014" w14:textId="77777777" w:rsidTr="00306E8B">
        <w:trPr>
          <w:trHeight w:val="856"/>
        </w:trPr>
        <w:tc>
          <w:tcPr>
            <w:tcW w:w="1129" w:type="dxa"/>
            <w:vAlign w:val="center"/>
          </w:tcPr>
          <w:p w14:paraId="39CD1D48" w14:textId="6C0B4C52" w:rsidR="00306E8B" w:rsidRPr="005D6869" w:rsidRDefault="00306E8B" w:rsidP="000A384B">
            <w:pPr>
              <w:rPr>
                <w:sz w:val="32"/>
                <w:szCs w:val="32"/>
              </w:rPr>
            </w:pPr>
            <w:r w:rsidRPr="005D6869">
              <w:rPr>
                <w:rFonts w:hint="eastAsia"/>
                <w:sz w:val="32"/>
                <w:szCs w:val="32"/>
              </w:rPr>
              <w:t>冬令營</w:t>
            </w:r>
          </w:p>
        </w:tc>
        <w:tc>
          <w:tcPr>
            <w:tcW w:w="9639" w:type="dxa"/>
            <w:gridSpan w:val="10"/>
          </w:tcPr>
          <w:p w14:paraId="0CE919D1" w14:textId="77777777" w:rsidR="00306E8B" w:rsidRDefault="00306E8B" w:rsidP="000A384B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交通大學、</w:t>
            </w: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□台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 xml:space="preserve">北教室 </w:t>
            </w: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□台中教室 □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新竹教室</w:t>
            </w:r>
          </w:p>
          <w:p w14:paraId="6590256A" w14:textId="77777777" w:rsidR="00306E8B" w:rsidRPr="00C01DAE" w:rsidRDefault="00306E8B" w:rsidP="000A384B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基礎班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/22(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>
              <w:rPr>
                <w:rFonts w:asciiTheme="majorEastAsia" w:eastAsiaTheme="majorEastAsia" w:hAnsiTheme="majorEastAsia"/>
                <w:szCs w:val="24"/>
              </w:rPr>
              <w:t>-1/26(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五)</w:t>
            </w: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進階班</w:t>
            </w:r>
            <w:r>
              <w:rPr>
                <w:rFonts w:asciiTheme="majorEastAsia" w:eastAsiaTheme="majorEastAsia" w:hAnsiTheme="majorEastAsia"/>
                <w:szCs w:val="24"/>
              </w:rPr>
              <w:t>1/29(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>
              <w:rPr>
                <w:rFonts w:asciiTheme="majorEastAsia" w:eastAsiaTheme="majorEastAsia" w:hAnsiTheme="majorEastAsia"/>
                <w:szCs w:val="24"/>
              </w:rPr>
              <w:t>-2/2(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五)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寒假1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/22-2/2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春節</w:t>
            </w:r>
            <w:r>
              <w:rPr>
                <w:rFonts w:asciiTheme="majorEastAsia" w:eastAsiaTheme="majorEastAsia" w:hAnsiTheme="majorEastAsia"/>
                <w:szCs w:val="24"/>
              </w:rPr>
              <w:t>2/8-2/14</w:t>
            </w:r>
          </w:p>
        </w:tc>
      </w:tr>
      <w:tr w:rsidR="00306E8B" w14:paraId="533C75BB" w14:textId="77777777" w:rsidTr="000A384B">
        <w:trPr>
          <w:trHeight w:val="1995"/>
        </w:trPr>
        <w:tc>
          <w:tcPr>
            <w:tcW w:w="1129" w:type="dxa"/>
            <w:vAlign w:val="center"/>
          </w:tcPr>
          <w:p w14:paraId="7FBF20AB" w14:textId="77777777" w:rsidR="00306E8B" w:rsidRDefault="00306E8B" w:rsidP="000A384B">
            <w:pPr>
              <w:ind w:firstLineChars="100" w:firstLine="400"/>
              <w:rPr>
                <w:sz w:val="40"/>
                <w:szCs w:val="40"/>
              </w:rPr>
            </w:pPr>
            <w:r w:rsidRPr="00642135">
              <w:rPr>
                <w:rFonts w:hint="eastAsia"/>
                <w:sz w:val="40"/>
                <w:szCs w:val="40"/>
              </w:rPr>
              <w:t>夏</w:t>
            </w:r>
          </w:p>
          <w:p w14:paraId="6255456B" w14:textId="77777777" w:rsidR="00306E8B" w:rsidRDefault="00306E8B" w:rsidP="000A384B">
            <w:pPr>
              <w:jc w:val="center"/>
              <w:rPr>
                <w:sz w:val="40"/>
                <w:szCs w:val="40"/>
              </w:rPr>
            </w:pPr>
            <w:r w:rsidRPr="00642135">
              <w:rPr>
                <w:rFonts w:hint="eastAsia"/>
                <w:sz w:val="40"/>
                <w:szCs w:val="40"/>
              </w:rPr>
              <w:t>令</w:t>
            </w:r>
          </w:p>
          <w:p w14:paraId="7C54F91A" w14:textId="77777777" w:rsidR="00306E8B" w:rsidRPr="00642135" w:rsidRDefault="00306E8B" w:rsidP="000A384B">
            <w:pPr>
              <w:jc w:val="center"/>
              <w:rPr>
                <w:sz w:val="40"/>
                <w:szCs w:val="40"/>
              </w:rPr>
            </w:pPr>
            <w:r w:rsidRPr="00642135">
              <w:rPr>
                <w:rFonts w:hint="eastAsia"/>
                <w:sz w:val="40"/>
                <w:szCs w:val="40"/>
              </w:rPr>
              <w:t>營</w:t>
            </w:r>
          </w:p>
        </w:tc>
        <w:tc>
          <w:tcPr>
            <w:tcW w:w="9639" w:type="dxa"/>
            <w:gridSpan w:val="10"/>
          </w:tcPr>
          <w:p w14:paraId="62E5557A" w14:textId="18AF3A8F" w:rsidR="00306E8B" w:rsidRPr="00C01DAE" w:rsidRDefault="00306E8B" w:rsidP="000A384B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交通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大學</w:t>
            </w:r>
            <w:r w:rsidRPr="00C01DA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基礎</w:t>
            </w:r>
            <w:r>
              <w:rPr>
                <w:rFonts w:asciiTheme="majorEastAsia" w:eastAsiaTheme="majorEastAsia" w:hAnsiTheme="majorEastAsia"/>
                <w:szCs w:val="24"/>
                <w:lang w:eastAsia="zh-HK"/>
              </w:rPr>
              <w:t>7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(一)-</w:t>
            </w:r>
            <w:r>
              <w:rPr>
                <w:rFonts w:asciiTheme="majorEastAsia" w:eastAsiaTheme="majorEastAsia" w:hAnsiTheme="majorEastAsia"/>
                <w:szCs w:val="24"/>
                <w:lang w:eastAsia="zh-HK"/>
              </w:rPr>
              <w:t>7/1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(五)</w:t>
            </w:r>
            <w:r w:rsidRPr="00C01DAE">
              <w:rPr>
                <w:rFonts w:asciiTheme="majorEastAsia" w:eastAsiaTheme="majorEastAsia" w:hAnsiTheme="majorEastAsia" w:hint="eastAsia"/>
                <w:szCs w:val="24"/>
              </w:rPr>
              <w:t xml:space="preserve"> □進階</w:t>
            </w:r>
            <w:r>
              <w:rPr>
                <w:rFonts w:asciiTheme="majorEastAsia" w:eastAsiaTheme="majorEastAsia" w:hAnsiTheme="majorEastAsia"/>
                <w:szCs w:val="24"/>
                <w:lang w:eastAsia="zh-HK"/>
              </w:rPr>
              <w:t>7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</w:t>
            </w:r>
            <w:r>
              <w:rPr>
                <w:rFonts w:asciiTheme="majorEastAsia" w:eastAsiaTheme="majorEastAsia" w:hAnsiTheme="major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(一)-</w:t>
            </w:r>
            <w:r>
              <w:rPr>
                <w:rFonts w:asciiTheme="majorEastAsia" w:eastAsiaTheme="majorEastAsia" w:hAnsiTheme="majorEastAsia"/>
                <w:szCs w:val="24"/>
                <w:lang w:eastAsia="zh-HK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/19</w:t>
            </w:r>
            <w:r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(五)</w:t>
            </w:r>
          </w:p>
          <w:p w14:paraId="76BA7C7E" w14:textId="156644E3" w:rsidR="00306E8B" w:rsidRPr="00893E7D" w:rsidRDefault="005948B5" w:rsidP="00877442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56993EBF" wp14:editId="1283AF34">
                  <wp:simplePos x="0" y="0"/>
                  <wp:positionH relativeFrom="column">
                    <wp:posOffset>5237779</wp:posOffset>
                  </wp:positionH>
                  <wp:positionV relativeFrom="paragraph">
                    <wp:posOffset>96893</wp:posOffset>
                  </wp:positionV>
                  <wp:extent cx="596900" cy="59690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0681" y="20681"/>
                      <wp:lineTo x="20681" y="0"/>
                      <wp:lineTo x="0" y="0"/>
                    </wp:wrapPolygon>
                  </wp:wrapTight>
                  <wp:docPr id="148027515" name="圖片 14802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台南大學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基礎</w:t>
            </w:r>
            <w:r w:rsidR="00306E8B">
              <w:rPr>
                <w:rFonts w:asciiTheme="majorEastAsia" w:eastAsiaTheme="majorEastAsia" w:hAnsiTheme="majorEastAsia"/>
                <w:szCs w:val="24"/>
              </w:rPr>
              <w:t>7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</w:t>
            </w:r>
            <w:r w:rsidR="00306E8B">
              <w:rPr>
                <w:rFonts w:asciiTheme="majorEastAsia" w:eastAsiaTheme="majorEastAsia" w:hAnsiTheme="majorEastAsia" w:hint="eastAsia"/>
                <w:szCs w:val="24"/>
              </w:rPr>
              <w:t>22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(一)-</w:t>
            </w:r>
            <w:r w:rsidR="00306E8B">
              <w:rPr>
                <w:rFonts w:asciiTheme="majorEastAsia" w:eastAsiaTheme="majorEastAsia" w:hAnsiTheme="majorEastAsia"/>
                <w:szCs w:val="24"/>
              </w:rPr>
              <w:t>7</w:t>
            </w:r>
            <w:r w:rsidR="00306E8B">
              <w:rPr>
                <w:rFonts w:asciiTheme="majorEastAsia" w:eastAsiaTheme="majorEastAsia" w:hAnsiTheme="majorEastAsia" w:hint="eastAsia"/>
                <w:szCs w:val="24"/>
              </w:rPr>
              <w:t>/26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(五)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</w:rPr>
              <w:t xml:space="preserve"> □進階</w:t>
            </w:r>
            <w:r w:rsidR="00306E8B">
              <w:rPr>
                <w:rFonts w:asciiTheme="majorEastAsia" w:eastAsiaTheme="majorEastAsia" w:hAnsiTheme="majorEastAsia"/>
                <w:szCs w:val="24"/>
              </w:rPr>
              <w:t>7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</w:t>
            </w:r>
            <w:r w:rsidR="00306E8B">
              <w:rPr>
                <w:rFonts w:asciiTheme="majorEastAsia" w:eastAsiaTheme="majorEastAsia" w:hAnsiTheme="majorEastAsia" w:hint="eastAsia"/>
                <w:szCs w:val="24"/>
              </w:rPr>
              <w:t>29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(一)-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</w:t>
            </w:r>
            <w:r w:rsidR="00306E8B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306E8B" w:rsidRPr="00C01DAE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(五)</w:t>
            </w:r>
          </w:p>
          <w:p w14:paraId="6B46E6A1" w14:textId="75BA5F0D" w:rsidR="00306E8B" w:rsidRPr="00C01DAE" w:rsidRDefault="00306E8B" w:rsidP="000A384B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□台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 xml:space="preserve">北教室  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 xml:space="preserve">新竹教室  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□台中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>教室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□</w:t>
            </w:r>
            <w:r w:rsidR="002017E3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桃園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>教室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 xml:space="preserve"> 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台南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>教室</w:t>
            </w:r>
          </w:p>
          <w:p w14:paraId="1A0AAE3E" w14:textId="77777777" w:rsidR="00306E8B" w:rsidRPr="00C01DAE" w:rsidRDefault="00306E8B" w:rsidP="000A384B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7、8兩個月每週</w:t>
            </w:r>
            <w:proofErr w:type="gramStart"/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一</w:t>
            </w:r>
            <w:proofErr w:type="gramEnd"/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梯 上課日期：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u w:val="single"/>
              </w:rPr>
              <w:t xml:space="preserve">　　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月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u w:val="single"/>
              </w:rPr>
              <w:t xml:space="preserve">　　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日(</w:t>
            </w:r>
            <w:proofErr w:type="gramStart"/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一</w:t>
            </w:r>
            <w:proofErr w:type="gramEnd"/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)--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u w:val="single"/>
              </w:rPr>
              <w:t xml:space="preserve">　　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月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u w:val="single"/>
              </w:rPr>
              <w:t xml:space="preserve">　　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日(五)</w:t>
            </w:r>
          </w:p>
          <w:p w14:paraId="26CB4ED3" w14:textId="77777777" w:rsidR="00306E8B" w:rsidRDefault="00306E8B" w:rsidP="000A384B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□中、小學畢業班:(星期一至五10天)□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>北投教室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  <w:lang w:eastAsia="zh-HK"/>
              </w:rPr>
              <w:t>新竹教室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□台中教室</w:t>
            </w:r>
          </w:p>
          <w:p w14:paraId="609BC75F" w14:textId="77777777" w:rsidR="00306E8B" w:rsidRPr="00C01DAE" w:rsidRDefault="00306E8B" w:rsidP="000A384B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proofErr w:type="gramStart"/>
            <w:r w:rsidRPr="00890EB8">
              <w:rPr>
                <w:rFonts w:asciiTheme="minorEastAsia" w:hAnsiTheme="minorEastAsia" w:hint="eastAsia"/>
                <w:b/>
                <w:bCs/>
                <w:color w:val="2E74B5" w:themeColor="accent5" w:themeShade="BF"/>
                <w:szCs w:val="24"/>
              </w:rPr>
              <w:t>線上遠</w:t>
            </w:r>
            <w:proofErr w:type="gramEnd"/>
            <w:r w:rsidRPr="00890EB8">
              <w:rPr>
                <w:rFonts w:asciiTheme="minorEastAsia" w:hAnsiTheme="minorEastAsia" w:hint="eastAsia"/>
                <w:b/>
                <w:bCs/>
                <w:color w:val="2E74B5" w:themeColor="accent5" w:themeShade="BF"/>
                <w:szCs w:val="24"/>
              </w:rPr>
              <w:t>距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每日二小時共2</w:t>
            </w:r>
            <w:r>
              <w:rPr>
                <w:rFonts w:asciiTheme="minorEastAsia" w:hAnsiTheme="minorEastAsia"/>
                <w:color w:val="000000"/>
                <w:szCs w:val="24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天 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第一梯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:</w:t>
            </w:r>
            <w:r w:rsidRPr="00A73AE1">
              <w:rPr>
                <w:rFonts w:asciiTheme="minorEastAsia" w:hAnsiTheme="minorEastAsia" w:hint="eastAsia"/>
                <w:color w:val="000000"/>
                <w:szCs w:val="24"/>
              </w:rPr>
              <w:t>□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7/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>)-7/31(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三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)   </w:t>
            </w:r>
            <w:r w:rsidRPr="00C01DAE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□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第二梯次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8/1(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四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)-8/3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(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五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)</w:t>
            </w:r>
          </w:p>
        </w:tc>
      </w:tr>
      <w:tr w:rsidR="00306E8B" w14:paraId="359343E1" w14:textId="77777777" w:rsidTr="000A384B">
        <w:trPr>
          <w:trHeight w:val="1136"/>
        </w:trPr>
        <w:tc>
          <w:tcPr>
            <w:tcW w:w="1129" w:type="dxa"/>
            <w:vAlign w:val="center"/>
          </w:tcPr>
          <w:p w14:paraId="5312F0CC" w14:textId="63B4BDBF" w:rsidR="00306E8B" w:rsidRPr="00586890" w:rsidRDefault="00306E8B" w:rsidP="00586890">
            <w:pPr>
              <w:jc w:val="center"/>
              <w:rPr>
                <w:b/>
                <w:color w:val="FF0000"/>
                <w:szCs w:val="24"/>
              </w:rPr>
            </w:pPr>
            <w:r w:rsidRPr="00586890">
              <w:rPr>
                <w:rFonts w:hint="eastAsia"/>
                <w:b/>
                <w:color w:val="FF0000"/>
                <w:szCs w:val="24"/>
                <w:lang w:eastAsia="zh-HK"/>
              </w:rPr>
              <w:t>假日班預約</w:t>
            </w:r>
          </w:p>
        </w:tc>
        <w:tc>
          <w:tcPr>
            <w:tcW w:w="9639" w:type="dxa"/>
            <w:gridSpan w:val="10"/>
          </w:tcPr>
          <w:p w14:paraId="18ACA983" w14:textId="10B9821B" w:rsidR="00306E8B" w:rsidRPr="00B60E68" w:rsidRDefault="002D7C1F" w:rsidP="000A384B">
            <w:pPr>
              <w:spacing w:line="400" w:lineRule="exact"/>
              <w:ind w:firstLineChars="100" w:firstLine="24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71BB3AEA" wp14:editId="14C63248">
                  <wp:simplePos x="0" y="0"/>
                  <wp:positionH relativeFrom="column">
                    <wp:posOffset>149512</wp:posOffset>
                  </wp:positionH>
                  <wp:positionV relativeFrom="paragraph">
                    <wp:posOffset>77637</wp:posOffset>
                  </wp:positionV>
                  <wp:extent cx="58039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60" y="20560"/>
                      <wp:lineTo x="20560" y="0"/>
                      <wp:lineTo x="0" y="0"/>
                    </wp:wrapPolygon>
                  </wp:wrapTight>
                  <wp:docPr id="104170880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E8B">
              <w:rPr>
                <w:rFonts w:hint="eastAsia"/>
                <w:sz w:val="28"/>
                <w:szCs w:val="28"/>
              </w:rPr>
              <w:t>□</w:t>
            </w:r>
            <w:r w:rsidR="00306E8B">
              <w:rPr>
                <w:rFonts w:hint="eastAsia"/>
                <w:szCs w:val="24"/>
              </w:rPr>
              <w:t>北投</w:t>
            </w:r>
            <w:r w:rsidR="00306E8B">
              <w:rPr>
                <w:rFonts w:hint="eastAsia"/>
                <w:szCs w:val="24"/>
              </w:rPr>
              <w:t xml:space="preserve"> </w:t>
            </w:r>
            <w:r w:rsidR="00306E8B">
              <w:rPr>
                <w:szCs w:val="24"/>
              </w:rPr>
              <w:t xml:space="preserve"> </w:t>
            </w:r>
            <w:r w:rsidR="00306E8B">
              <w:rPr>
                <w:rFonts w:hint="eastAsia"/>
                <w:sz w:val="28"/>
                <w:szCs w:val="28"/>
              </w:rPr>
              <w:t>□古亭</w:t>
            </w:r>
            <w:r w:rsidR="00306E8B">
              <w:rPr>
                <w:rFonts w:hint="eastAsia"/>
                <w:sz w:val="28"/>
                <w:szCs w:val="28"/>
              </w:rPr>
              <w:t xml:space="preserve"> </w:t>
            </w:r>
            <w:r w:rsidR="00306E8B">
              <w:rPr>
                <w:sz w:val="28"/>
                <w:szCs w:val="28"/>
              </w:rPr>
              <w:t xml:space="preserve"> </w:t>
            </w:r>
            <w:r w:rsidR="00306E8B">
              <w:rPr>
                <w:rFonts w:hint="eastAsia"/>
                <w:sz w:val="28"/>
                <w:szCs w:val="28"/>
              </w:rPr>
              <w:t>□桃園</w:t>
            </w:r>
            <w:r w:rsidR="00306E8B">
              <w:rPr>
                <w:rFonts w:hint="eastAsia"/>
                <w:sz w:val="28"/>
                <w:szCs w:val="28"/>
              </w:rPr>
              <w:t xml:space="preserve"> </w:t>
            </w:r>
            <w:r w:rsidR="00306E8B">
              <w:rPr>
                <w:sz w:val="28"/>
                <w:szCs w:val="28"/>
              </w:rPr>
              <w:t xml:space="preserve"> </w:t>
            </w:r>
            <w:r w:rsidR="00306E8B">
              <w:rPr>
                <w:rFonts w:hint="eastAsia"/>
                <w:sz w:val="28"/>
                <w:szCs w:val="28"/>
              </w:rPr>
              <w:t>□</w:t>
            </w:r>
            <w:r w:rsidR="00306E8B">
              <w:rPr>
                <w:rFonts w:hint="eastAsia"/>
                <w:szCs w:val="24"/>
              </w:rPr>
              <w:t>新竹</w:t>
            </w:r>
            <w:r w:rsidR="00306E8B">
              <w:rPr>
                <w:rFonts w:hint="eastAsia"/>
                <w:szCs w:val="24"/>
              </w:rPr>
              <w:t xml:space="preserve"> </w:t>
            </w:r>
            <w:r w:rsidR="00306E8B">
              <w:rPr>
                <w:szCs w:val="24"/>
              </w:rPr>
              <w:t xml:space="preserve"> </w:t>
            </w:r>
            <w:r w:rsidR="00306E8B">
              <w:rPr>
                <w:rFonts w:hint="eastAsia"/>
                <w:sz w:val="28"/>
                <w:szCs w:val="28"/>
              </w:rPr>
              <w:t>□台中</w:t>
            </w:r>
            <w:r w:rsidR="00306E8B">
              <w:rPr>
                <w:rFonts w:hint="eastAsia"/>
                <w:sz w:val="28"/>
                <w:szCs w:val="28"/>
              </w:rPr>
              <w:t xml:space="preserve"> </w:t>
            </w:r>
            <w:r w:rsidR="00306E8B">
              <w:rPr>
                <w:sz w:val="28"/>
                <w:szCs w:val="28"/>
              </w:rPr>
              <w:t xml:space="preserve"> </w:t>
            </w:r>
            <w:r w:rsidR="00306E8B" w:rsidRPr="004762B7">
              <w:rPr>
                <w:rFonts w:hint="eastAsia"/>
                <w:b/>
                <w:bCs/>
                <w:color w:val="4472C4" w:themeColor="accent1"/>
                <w:sz w:val="28"/>
                <w:szCs w:val="28"/>
              </w:rPr>
              <w:t>□</w:t>
            </w:r>
            <w:r w:rsidR="00306E8B" w:rsidRPr="004762B7">
              <w:rPr>
                <w:rFonts w:hint="eastAsia"/>
                <w:b/>
                <w:bCs/>
                <w:color w:val="002060"/>
                <w:sz w:val="28"/>
                <w:szCs w:val="28"/>
              </w:rPr>
              <w:t>線上</w:t>
            </w:r>
          </w:p>
          <w:p w14:paraId="32EFD38B" w14:textId="4198747C" w:rsidR="00306E8B" w:rsidRDefault="00306E8B" w:rsidP="000A384B">
            <w:pPr>
              <w:spacing w:line="400" w:lineRule="exact"/>
              <w:ind w:firstLineChars="100" w:firstLine="240"/>
              <w:rPr>
                <w:sz w:val="28"/>
                <w:szCs w:val="28"/>
              </w:rPr>
            </w:pPr>
            <w:r w:rsidRPr="00A73AE1">
              <w:rPr>
                <w:rFonts w:asciiTheme="minorEastAsia" w:hAnsiTheme="minorEastAsia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自行揪團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（八位以上</w:t>
            </w:r>
            <w:r>
              <w:rPr>
                <w:rFonts w:asciiTheme="minorEastAsia" w:hAnsiTheme="minorEastAsia"/>
                <w:color w:val="000000"/>
                <w:szCs w:val="24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 </w:t>
            </w:r>
          </w:p>
        </w:tc>
      </w:tr>
      <w:tr w:rsidR="00306E8B" w14:paraId="5A261709" w14:textId="77777777" w:rsidTr="000A384B">
        <w:trPr>
          <w:trHeight w:val="489"/>
        </w:trPr>
        <w:tc>
          <w:tcPr>
            <w:tcW w:w="1129" w:type="dxa"/>
            <w:vAlign w:val="center"/>
          </w:tcPr>
          <w:p w14:paraId="6D9FD40B" w14:textId="77777777" w:rsidR="00306E8B" w:rsidRPr="00586890" w:rsidRDefault="00306E8B" w:rsidP="000A384B">
            <w:pPr>
              <w:jc w:val="center"/>
              <w:rPr>
                <w:b/>
                <w:color w:val="FF0000"/>
                <w:szCs w:val="24"/>
                <w:lang w:eastAsia="zh-HK"/>
              </w:rPr>
            </w:pPr>
            <w:proofErr w:type="gramStart"/>
            <w:r w:rsidRPr="00586890">
              <w:rPr>
                <w:rFonts w:hint="eastAsia"/>
                <w:b/>
                <w:color w:val="4472C4"/>
                <w:szCs w:val="24"/>
              </w:rPr>
              <w:t>揪團</w:t>
            </w:r>
            <w:proofErr w:type="gramEnd"/>
          </w:p>
        </w:tc>
        <w:tc>
          <w:tcPr>
            <w:tcW w:w="9639" w:type="dxa"/>
            <w:gridSpan w:val="10"/>
          </w:tcPr>
          <w:p w14:paraId="2796AAE0" w14:textId="58BB6813" w:rsidR="00306E8B" w:rsidRDefault="00306E8B" w:rsidP="000A384B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4472C4"/>
                <w:sz w:val="28"/>
                <w:szCs w:val="28"/>
              </w:rPr>
              <w:t>八</w:t>
            </w:r>
            <w:r w:rsidRPr="00955B69">
              <w:rPr>
                <w:rFonts w:hint="eastAsia"/>
                <w:b/>
                <w:color w:val="4472C4"/>
                <w:sz w:val="28"/>
                <w:szCs w:val="28"/>
              </w:rPr>
              <w:t>位以上（可自行安排上課</w:t>
            </w:r>
            <w:r>
              <w:rPr>
                <w:rFonts w:hint="eastAsia"/>
                <w:b/>
                <w:color w:val="4472C4"/>
                <w:sz w:val="28"/>
                <w:szCs w:val="28"/>
              </w:rPr>
              <w:t>時間、</w:t>
            </w:r>
            <w:r w:rsidRPr="00955B69">
              <w:rPr>
                <w:rFonts w:hint="eastAsia"/>
                <w:b/>
                <w:color w:val="4472C4"/>
                <w:sz w:val="28"/>
                <w:szCs w:val="28"/>
              </w:rPr>
              <w:t>地點）</w:t>
            </w:r>
          </w:p>
        </w:tc>
      </w:tr>
      <w:tr w:rsidR="00306E8B" w14:paraId="3E55B113" w14:textId="77777777" w:rsidTr="000A384B">
        <w:trPr>
          <w:trHeight w:val="489"/>
        </w:trPr>
        <w:tc>
          <w:tcPr>
            <w:tcW w:w="1129" w:type="dxa"/>
            <w:vAlign w:val="center"/>
          </w:tcPr>
          <w:p w14:paraId="024E8EF0" w14:textId="14A60DDA" w:rsidR="00306E8B" w:rsidRDefault="00306E8B" w:rsidP="000A384B">
            <w:pPr>
              <w:ind w:left="280" w:hangingChars="100" w:hanging="2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１</w:t>
            </w:r>
            <w:r w:rsidRPr="00E57250">
              <w:rPr>
                <w:rFonts w:ascii="新細明體" w:hAnsi="新細明體" w:hint="eastAsia"/>
                <w:sz w:val="28"/>
                <w:szCs w:val="28"/>
              </w:rPr>
              <w:t>小時</w:t>
            </w:r>
          </w:p>
          <w:p w14:paraId="1ACE386C" w14:textId="77777777" w:rsidR="00306E8B" w:rsidRPr="00795D05" w:rsidRDefault="00306E8B" w:rsidP="000A384B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(含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複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訓)</w:t>
            </w:r>
          </w:p>
        </w:tc>
        <w:tc>
          <w:tcPr>
            <w:tcW w:w="9639" w:type="dxa"/>
            <w:gridSpan w:val="10"/>
          </w:tcPr>
          <w:p w14:paraId="745759A8" w14:textId="77777777" w:rsidR="00306E8B" w:rsidRPr="00D02787" w:rsidRDefault="00306E8B" w:rsidP="000A384B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D02787">
              <w:rPr>
                <w:rFonts w:ascii="新細明體" w:hAnsi="新細明體" w:hint="eastAsia"/>
                <w:sz w:val="28"/>
                <w:szCs w:val="28"/>
              </w:rPr>
              <w:t>□基礎課程</w:t>
            </w:r>
            <w:r>
              <w:rPr>
                <w:rFonts w:ascii="新細明體" w:hAnsi="新細明體"/>
                <w:sz w:val="28"/>
                <w:szCs w:val="28"/>
              </w:rPr>
              <w:t>12000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元 </w:t>
            </w:r>
            <w:r w:rsidRPr="00D02787">
              <w:rPr>
                <w:rFonts w:ascii="新細明體" w:hAnsi="新細明體" w:hint="eastAsia"/>
                <w:sz w:val="28"/>
                <w:szCs w:val="28"/>
              </w:rPr>
              <w:t>□進階班</w:t>
            </w:r>
            <w:r>
              <w:rPr>
                <w:rFonts w:ascii="新細明體" w:hAnsi="新細明體" w:hint="eastAsia"/>
                <w:sz w:val="28"/>
                <w:szCs w:val="28"/>
              </w:rPr>
              <w:t>13000元 □全套(基+進)23000元</w:t>
            </w:r>
          </w:p>
          <w:p w14:paraId="56176B61" w14:textId="0AA63F51" w:rsidR="00306E8B" w:rsidRDefault="00306E8B" w:rsidP="000A384B">
            <w:pPr>
              <w:spacing w:line="4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D02787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Pr="008C22B1">
              <w:rPr>
                <w:rFonts w:ascii="標楷體" w:eastAsia="標楷體" w:hint="eastAsia"/>
                <w:bCs/>
                <w:sz w:val="32"/>
                <w:szCs w:val="32"/>
              </w:rPr>
              <w:t>親子班</w:t>
            </w:r>
            <w:proofErr w:type="gramEnd"/>
            <w:r>
              <w:rPr>
                <w:rFonts w:ascii="標楷體" w:eastAsia="標楷體" w:hint="eastAsia"/>
                <w:bCs/>
                <w:sz w:val="32"/>
                <w:szCs w:val="32"/>
              </w:rPr>
              <w:t>(</w:t>
            </w:r>
            <w:r w:rsidRPr="008C22B1">
              <w:rPr>
                <w:rFonts w:ascii="標楷體" w:eastAsia="標楷體" w:hint="eastAsia"/>
                <w:bCs/>
                <w:sz w:val="32"/>
                <w:szCs w:val="32"/>
              </w:rPr>
              <w:t>家長</w:t>
            </w:r>
            <w:r>
              <w:rPr>
                <w:rFonts w:ascii="標楷體" w:eastAsia="標楷體" w:hint="eastAsia"/>
                <w:bCs/>
                <w:sz w:val="32"/>
                <w:szCs w:val="32"/>
              </w:rPr>
              <w:t>費用基礎</w:t>
            </w:r>
            <w:r w:rsidR="00EF4F18">
              <w:rPr>
                <w:rFonts w:ascii="標楷體" w:eastAsia="標楷體" w:hint="eastAsia"/>
                <w:bCs/>
                <w:sz w:val="32"/>
                <w:szCs w:val="32"/>
              </w:rPr>
              <w:t>30</w:t>
            </w:r>
            <w:r>
              <w:rPr>
                <w:rFonts w:ascii="標楷體" w:eastAsia="標楷體" w:hint="eastAsia"/>
                <w:bCs/>
                <w:sz w:val="32"/>
                <w:szCs w:val="32"/>
              </w:rPr>
              <w:t>00</w:t>
            </w:r>
            <w:r>
              <w:rPr>
                <w:rFonts w:ascii="標楷體" w:eastAsia="標楷體"/>
                <w:bCs/>
                <w:sz w:val="32"/>
                <w:szCs w:val="32"/>
              </w:rPr>
              <w:t>、進階</w:t>
            </w:r>
            <w:r w:rsidR="00EF4F18">
              <w:rPr>
                <w:rFonts w:ascii="標楷體" w:eastAsia="標楷體" w:hint="eastAsia"/>
                <w:bCs/>
                <w:sz w:val="32"/>
                <w:szCs w:val="32"/>
              </w:rPr>
              <w:t>30</w:t>
            </w:r>
            <w:r w:rsidRPr="008C22B1">
              <w:rPr>
                <w:rFonts w:ascii="標楷體" w:eastAsia="標楷體" w:hint="eastAsia"/>
                <w:bCs/>
                <w:sz w:val="32"/>
                <w:szCs w:val="32"/>
              </w:rPr>
              <w:t>00元</w:t>
            </w:r>
            <w:r>
              <w:rPr>
                <w:rFonts w:ascii="標楷體" w:eastAsia="標楷體" w:hint="eastAsia"/>
                <w:bCs/>
                <w:sz w:val="32"/>
                <w:szCs w:val="32"/>
              </w:rPr>
              <w:t>)</w:t>
            </w:r>
          </w:p>
          <w:p w14:paraId="5B7F5110" w14:textId="77777777" w:rsidR="00306E8B" w:rsidRPr="00AD3A52" w:rsidRDefault="00306E8B" w:rsidP="000A384B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D02787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>第一次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訓</w:t>
            </w:r>
            <w:r w:rsidRPr="00EC4F8C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免費</w:t>
            </w:r>
            <w:r w:rsidRPr="00D02787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>第二次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訓每週</w:t>
            </w:r>
            <w:r>
              <w:rPr>
                <w:rFonts w:ascii="新細明體" w:hAnsi="新細明體"/>
                <w:sz w:val="28"/>
                <w:szCs w:val="28"/>
              </w:rPr>
              <w:t>30</w:t>
            </w:r>
            <w:r>
              <w:rPr>
                <w:rFonts w:ascii="新細明體" w:hAnsi="新細明體" w:hint="eastAsia"/>
                <w:sz w:val="28"/>
                <w:szCs w:val="28"/>
              </w:rPr>
              <w:t>00元</w:t>
            </w:r>
            <w:r w:rsidRPr="00D02787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sz w:val="28"/>
                <w:szCs w:val="28"/>
              </w:rPr>
              <w:t>師資認</w:t>
            </w:r>
            <w:proofErr w:type="gramStart"/>
            <w:r>
              <w:rPr>
                <w:rFonts w:ascii="新細明體" w:hAnsi="新細明體"/>
                <w:sz w:val="28"/>
                <w:szCs w:val="28"/>
              </w:rPr>
              <w:t>証</w:t>
            </w:r>
            <w:proofErr w:type="gramEnd"/>
            <w:r>
              <w:rPr>
                <w:rFonts w:ascii="新細明體" w:hAnsi="新細明體"/>
                <w:sz w:val="28"/>
                <w:szCs w:val="28"/>
              </w:rPr>
              <w:t>班40000元(60小時)</w:t>
            </w:r>
          </w:p>
        </w:tc>
      </w:tr>
      <w:tr w:rsidR="00306E8B" w14:paraId="6D8ADB16" w14:textId="77777777" w:rsidTr="000A384B">
        <w:trPr>
          <w:trHeight w:val="266"/>
        </w:trPr>
        <w:tc>
          <w:tcPr>
            <w:tcW w:w="1129" w:type="dxa"/>
            <w:vAlign w:val="center"/>
          </w:tcPr>
          <w:p w14:paraId="7876ECB5" w14:textId="77777777" w:rsidR="00306E8B" w:rsidRPr="00586890" w:rsidRDefault="00306E8B" w:rsidP="00306E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6890">
              <w:rPr>
                <w:rFonts w:ascii="標楷體" w:eastAsia="標楷體" w:hAnsi="標楷體" w:hint="eastAsia"/>
                <w:sz w:val="22"/>
                <w:szCs w:val="22"/>
              </w:rPr>
              <w:t>轉帳</w:t>
            </w:r>
          </w:p>
          <w:p w14:paraId="0563CE8C" w14:textId="77777777" w:rsidR="00306E8B" w:rsidRPr="00AD3A52" w:rsidRDefault="00306E8B" w:rsidP="00306E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86890">
              <w:rPr>
                <w:rFonts w:ascii="標楷體" w:eastAsia="標楷體" w:hAnsi="標楷體" w:hint="eastAsia"/>
                <w:sz w:val="22"/>
                <w:szCs w:val="22"/>
              </w:rPr>
              <w:t>帳號</w:t>
            </w:r>
          </w:p>
        </w:tc>
        <w:tc>
          <w:tcPr>
            <w:tcW w:w="9639" w:type="dxa"/>
            <w:gridSpan w:val="10"/>
          </w:tcPr>
          <w:p w14:paraId="60F78ED3" w14:textId="77777777" w:rsidR="00306E8B" w:rsidRPr="00586890" w:rsidRDefault="00306E8B" w:rsidP="00306E8B">
            <w:pPr>
              <w:spacing w:line="2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國泰世華銀行代碼013</w:t>
            </w:r>
            <w:r w:rsidRPr="00586890">
              <w:rPr>
                <w:rFonts w:ascii="標楷體" w:eastAsia="標楷體" w:hAnsi="標楷體" w:hint="eastAsia"/>
                <w:szCs w:val="24"/>
              </w:rPr>
              <w:t>帳號：129035002220</w:t>
            </w:r>
            <w:r w:rsidRPr="00586890">
              <w:rPr>
                <w:rFonts w:ascii="標楷體" w:eastAsia="標楷體" w:hAnsi="標楷體"/>
                <w:szCs w:val="24"/>
              </w:rPr>
              <w:t>戶名</w:t>
            </w:r>
            <w:r w:rsidRPr="00586890">
              <w:rPr>
                <w:rFonts w:ascii="標楷體" w:eastAsia="標楷體" w:hAnsi="標楷體" w:hint="eastAsia"/>
                <w:szCs w:val="24"/>
              </w:rPr>
              <w:t>:</w:t>
            </w: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金氏記憶管理顧問有限公司</w:t>
            </w:r>
          </w:p>
          <w:p w14:paraId="142F16D0" w14:textId="77777777" w:rsidR="00306E8B" w:rsidRPr="009F5F35" w:rsidRDefault="00306E8B" w:rsidP="00306E8B">
            <w:pPr>
              <w:spacing w:line="20" w:lineRule="atLeast"/>
              <w:rPr>
                <w:rFonts w:ascii="新細明體" w:hAnsi="新細明體"/>
                <w:szCs w:val="24"/>
              </w:rPr>
            </w:pP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586890">
              <w:rPr>
                <w:rFonts w:ascii="標楷體" w:eastAsia="標楷體" w:hAnsi="標楷體" w:hint="eastAsia"/>
                <w:szCs w:val="24"/>
              </w:rPr>
              <w:t>填</w:t>
            </w: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寫</w:t>
            </w:r>
            <w:r w:rsidRPr="00586890">
              <w:rPr>
                <w:rFonts w:ascii="標楷體" w:eastAsia="標楷體" w:hAnsi="標楷體" w:hint="eastAsia"/>
                <w:szCs w:val="24"/>
              </w:rPr>
              <w:t>報名表</w:t>
            </w: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後</w:t>
            </w:r>
            <w:r w:rsidRPr="00586890">
              <w:rPr>
                <w:rFonts w:ascii="標楷體" w:eastAsia="標楷體" w:hAnsi="標楷體" w:hint="eastAsia"/>
                <w:szCs w:val="24"/>
              </w:rPr>
              <w:t>傳真:03-5430471</w:t>
            </w:r>
            <w:r w:rsidRPr="00586890">
              <w:rPr>
                <w:rFonts w:ascii="標楷體" w:eastAsia="標楷體" w:hAnsi="標楷體" w:hint="eastAsia"/>
                <w:szCs w:val="24"/>
                <w:lang w:eastAsia="zh-HK"/>
              </w:rPr>
              <w:t>或</w:t>
            </w:r>
            <w:r w:rsidRPr="00586890">
              <w:rPr>
                <w:rFonts w:ascii="標楷體" w:eastAsia="標楷體" w:hAnsi="標楷體" w:hint="eastAsia"/>
                <w:szCs w:val="24"/>
              </w:rPr>
              <w:t>l</w:t>
            </w:r>
            <w:r w:rsidRPr="00586890">
              <w:rPr>
                <w:rFonts w:ascii="標楷體" w:eastAsia="標楷體" w:hAnsi="標楷體"/>
                <w:szCs w:val="24"/>
              </w:rPr>
              <w:t>ung5828@gmail.com</w:t>
            </w:r>
          </w:p>
        </w:tc>
      </w:tr>
      <w:tr w:rsidR="00306E8B" w14:paraId="48113787" w14:textId="77777777" w:rsidTr="000A384B">
        <w:trPr>
          <w:trHeight w:val="266"/>
        </w:trPr>
        <w:tc>
          <w:tcPr>
            <w:tcW w:w="1129" w:type="dxa"/>
            <w:vAlign w:val="center"/>
          </w:tcPr>
          <w:p w14:paraId="0303DDAC" w14:textId="77777777" w:rsidR="00306E8B" w:rsidRDefault="00306E8B" w:rsidP="000A3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54DE">
              <w:rPr>
                <w:rFonts w:ascii="新細明體" w:hAnsi="新細明體" w:hint="eastAsia"/>
                <w:szCs w:val="24"/>
              </w:rPr>
              <w:t>電話</w:t>
            </w:r>
          </w:p>
        </w:tc>
        <w:tc>
          <w:tcPr>
            <w:tcW w:w="9639" w:type="dxa"/>
            <w:gridSpan w:val="10"/>
          </w:tcPr>
          <w:p w14:paraId="465BBA91" w14:textId="6E154784" w:rsidR="00306E8B" w:rsidRPr="00AD3A52" w:rsidRDefault="00306E8B" w:rsidP="000A384B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34666"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>
              <w:rPr>
                <w:rFonts w:ascii="標楷體" w:eastAsia="標楷體" w:hAnsi="標楷體"/>
                <w:sz w:val="28"/>
                <w:szCs w:val="28"/>
              </w:rPr>
              <w:t>86260002</w:t>
            </w:r>
            <w:r w:rsidRPr="00534666">
              <w:rPr>
                <w:rFonts w:ascii="標楷體" w:eastAsia="標楷體" w:hAnsi="標楷體" w:hint="eastAsia"/>
                <w:sz w:val="28"/>
                <w:szCs w:val="28"/>
              </w:rPr>
              <w:t xml:space="preserve"> 03-</w:t>
            </w:r>
            <w:proofErr w:type="gramStart"/>
            <w:r w:rsidRPr="00534666">
              <w:rPr>
                <w:rFonts w:ascii="標楷體" w:eastAsia="標楷體" w:hAnsi="標楷體" w:hint="eastAsia"/>
                <w:sz w:val="28"/>
                <w:szCs w:val="28"/>
              </w:rPr>
              <w:t xml:space="preserve">5430545 </w:t>
            </w:r>
            <w:r w:rsidR="00AE703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0800859971</w:t>
            </w:r>
            <w:proofErr w:type="gramEnd"/>
          </w:p>
        </w:tc>
      </w:tr>
      <w:tr w:rsidR="00306E8B" w14:paraId="2477037A" w14:textId="77777777" w:rsidTr="000A384B">
        <w:trPr>
          <w:trHeight w:val="1265"/>
        </w:trPr>
        <w:tc>
          <w:tcPr>
            <w:tcW w:w="1129" w:type="dxa"/>
            <w:vAlign w:val="center"/>
          </w:tcPr>
          <w:p w14:paraId="578C0145" w14:textId="77777777" w:rsidR="00306E8B" w:rsidRPr="009E5107" w:rsidRDefault="00306E8B" w:rsidP="000A384B">
            <w:pPr>
              <w:jc w:val="center"/>
              <w:rPr>
                <w:rFonts w:ascii="新細明體" w:hAnsi="新細明體"/>
                <w:color w:val="FF0000"/>
                <w:szCs w:val="24"/>
              </w:rPr>
            </w:pPr>
            <w:r w:rsidRPr="009E5107">
              <w:rPr>
                <w:rFonts w:ascii="新細明體" w:hAnsi="新細明體" w:hint="eastAsia"/>
                <w:color w:val="FF0000"/>
                <w:szCs w:val="24"/>
              </w:rPr>
              <w:t>課程特色</w:t>
            </w:r>
          </w:p>
        </w:tc>
        <w:tc>
          <w:tcPr>
            <w:tcW w:w="9639" w:type="dxa"/>
            <w:gridSpan w:val="10"/>
          </w:tcPr>
          <w:p w14:paraId="31199BFE" w14:textId="77777777" w:rsidR="00306E8B" w:rsidRDefault="00306E8B" w:rsidP="000A384B">
            <w:pPr>
              <w:spacing w:line="240" w:lineRule="atLeast"/>
              <w:rPr>
                <w:rFonts w:ascii="新細明體" w:hAnsi="新細明體"/>
                <w:szCs w:val="24"/>
              </w:rPr>
            </w:pPr>
            <w:r w:rsidRPr="00EC4F8C">
              <w:rPr>
                <w:rFonts w:ascii="新細明體" w:hAnsi="新細明體"/>
                <w:b/>
                <w:color w:val="7030A0"/>
                <w:szCs w:val="24"/>
              </w:rPr>
              <w:t>基礎＋進階的課程是完整的有效學習三大步驟課程</w:t>
            </w:r>
            <w:r w:rsidRPr="00EC4F8C">
              <w:rPr>
                <w:rFonts w:ascii="新細明體" w:hAnsi="新細明體"/>
                <w:color w:val="7030A0"/>
                <w:szCs w:val="24"/>
              </w:rPr>
              <w:t>。</w:t>
            </w:r>
            <w:r w:rsidRPr="00EC4F8C">
              <w:rPr>
                <w:rFonts w:ascii="新細明體" w:hAnsi="新細明體"/>
                <w:szCs w:val="24"/>
              </w:rPr>
              <w:t>三大課程的訓練從</w:t>
            </w:r>
            <w:r w:rsidRPr="00EC4F8C">
              <w:rPr>
                <w:rFonts w:ascii="新細明體" w:hAnsi="新細明體"/>
                <w:b/>
                <w:szCs w:val="24"/>
              </w:rPr>
              <w:t>閱讀技巧</w:t>
            </w:r>
            <w:proofErr w:type="gramStart"/>
            <w:r w:rsidRPr="00EC4F8C">
              <w:rPr>
                <w:rFonts w:ascii="新細明體" w:hAnsi="新細明體"/>
                <w:szCs w:val="24"/>
              </w:rPr>
              <w:t>—</w:t>
            </w:r>
            <w:proofErr w:type="gramEnd"/>
            <w:r w:rsidRPr="00EC4F8C">
              <w:rPr>
                <w:rFonts w:ascii="新細明體" w:hAnsi="新細明體"/>
                <w:b/>
                <w:szCs w:val="24"/>
              </w:rPr>
              <w:t>抓重點</w:t>
            </w:r>
            <w:proofErr w:type="gramStart"/>
            <w:r w:rsidRPr="00EC4F8C">
              <w:rPr>
                <w:rFonts w:ascii="新細明體" w:hAnsi="新細明體"/>
                <w:szCs w:val="24"/>
              </w:rPr>
              <w:t>—</w:t>
            </w:r>
            <w:proofErr w:type="gramEnd"/>
            <w:r w:rsidRPr="00EC4F8C">
              <w:rPr>
                <w:rFonts w:ascii="新細明體" w:hAnsi="新細明體"/>
                <w:szCs w:val="24"/>
              </w:rPr>
              <w:t>長期記憶。</w:t>
            </w:r>
            <w:r>
              <w:rPr>
                <w:rFonts w:ascii="新細明體" w:hAnsi="新細明體"/>
                <w:szCs w:val="24"/>
              </w:rPr>
              <w:t>經過全套課程的訓練才能發揮所學的</w:t>
            </w:r>
            <w:proofErr w:type="gramStart"/>
            <w:r>
              <w:rPr>
                <w:rFonts w:ascii="新細明體" w:hAnsi="新細明體"/>
                <w:szCs w:val="24"/>
              </w:rPr>
              <w:t>的</w:t>
            </w:r>
            <w:proofErr w:type="gramEnd"/>
            <w:r>
              <w:rPr>
                <w:rFonts w:ascii="新細明體" w:hAnsi="新細明體"/>
                <w:szCs w:val="24"/>
              </w:rPr>
              <w:t>技巧，技巧的課程需要每</w:t>
            </w:r>
            <w:proofErr w:type="gramStart"/>
            <w:r>
              <w:rPr>
                <w:rFonts w:ascii="新細明體" w:hAnsi="新細明體"/>
                <w:szCs w:val="24"/>
              </w:rPr>
              <w:t>個步驟</w:t>
            </w:r>
            <w:r w:rsidRPr="00EC4F8C">
              <w:rPr>
                <w:rFonts w:ascii="新細明體" w:hAnsi="新細明體"/>
                <w:szCs w:val="24"/>
              </w:rPr>
              <w:t>練再整合</w:t>
            </w:r>
            <w:proofErr w:type="gramEnd"/>
            <w:r w:rsidRPr="00EC4F8C">
              <w:rPr>
                <w:rFonts w:ascii="新細明體" w:hAnsi="新細明體"/>
                <w:szCs w:val="24"/>
              </w:rPr>
              <w:t>，重複的練習方有效哦！缺一不可，建議參加完整的課程。</w:t>
            </w:r>
          </w:p>
          <w:p w14:paraId="3E8236A4" w14:textId="77777777" w:rsidR="00306E8B" w:rsidRPr="003A76EC" w:rsidRDefault="00306E8B" w:rsidP="000A384B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76EC">
              <w:rPr>
                <w:rFonts w:ascii="新細明體" w:hAnsi="新細明體"/>
                <w:b/>
                <w:color w:val="00B050"/>
                <w:szCs w:val="24"/>
              </w:rPr>
              <w:t>參加全套課程同學可</w:t>
            </w:r>
            <w:r w:rsidRPr="003A76EC">
              <w:rPr>
                <w:rFonts w:ascii="新細明體" w:hAnsi="新細明體"/>
                <w:b/>
                <w:color w:val="FF0000"/>
                <w:szCs w:val="24"/>
              </w:rPr>
              <w:t>免費</w:t>
            </w:r>
            <w:proofErr w:type="gramStart"/>
            <w:r w:rsidRPr="003A76EC">
              <w:rPr>
                <w:rFonts w:ascii="新細明體" w:hAnsi="新細明體"/>
                <w:b/>
                <w:color w:val="00B050"/>
                <w:szCs w:val="24"/>
              </w:rPr>
              <w:t>複訓乙</w:t>
            </w:r>
            <w:proofErr w:type="gramEnd"/>
            <w:r w:rsidRPr="003A76EC">
              <w:rPr>
                <w:rFonts w:ascii="新細明體" w:hAnsi="新細明體"/>
                <w:b/>
                <w:color w:val="00B050"/>
                <w:szCs w:val="24"/>
              </w:rPr>
              <w:t>次</w:t>
            </w:r>
            <w:r w:rsidRPr="003A76EC">
              <w:rPr>
                <w:rFonts w:ascii="新細明體" w:hAnsi="新細明體" w:hint="eastAsia"/>
                <w:b/>
                <w:color w:val="00B050"/>
                <w:szCs w:val="24"/>
              </w:rPr>
              <w:t>(寒、暑假</w:t>
            </w:r>
            <w:proofErr w:type="gramStart"/>
            <w:r w:rsidRPr="003A76EC">
              <w:rPr>
                <w:rFonts w:ascii="新細明體" w:hAnsi="新細明體" w:hint="eastAsia"/>
                <w:b/>
                <w:color w:val="00B050"/>
                <w:szCs w:val="24"/>
              </w:rPr>
              <w:t>期間)</w:t>
            </w:r>
            <w:proofErr w:type="gramEnd"/>
          </w:p>
        </w:tc>
      </w:tr>
      <w:bookmarkEnd w:id="1"/>
    </w:tbl>
    <w:p w14:paraId="56EA8DFA" w14:textId="77777777" w:rsidR="00306E8B" w:rsidRPr="00306E8B" w:rsidRDefault="00306E8B" w:rsidP="005C0AB3">
      <w:pPr>
        <w:spacing w:line="240" w:lineRule="atLeast"/>
        <w:rPr>
          <w:rFonts w:ascii="新細明體" w:hAnsi="新細明體"/>
          <w:b/>
          <w:bCs/>
          <w:color w:val="000000"/>
          <w:spacing w:val="24"/>
          <w:sz w:val="28"/>
          <w:szCs w:val="28"/>
          <w:shd w:val="clear" w:color="auto" w:fill="FFFFFF"/>
        </w:rPr>
      </w:pPr>
    </w:p>
    <w:sectPr w:rsidR="00306E8B" w:rsidRPr="00306E8B" w:rsidSect="009071C4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A61A" w14:textId="77777777" w:rsidR="00EA37EB" w:rsidRDefault="00EA37EB" w:rsidP="00443164">
      <w:pPr>
        <w:spacing w:line="240" w:lineRule="auto"/>
      </w:pPr>
      <w:r>
        <w:separator/>
      </w:r>
    </w:p>
  </w:endnote>
  <w:endnote w:type="continuationSeparator" w:id="0">
    <w:p w14:paraId="27ACA179" w14:textId="77777777" w:rsidR="00EA37EB" w:rsidRDefault="00EA37EB" w:rsidP="0044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雅宋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58C26" w14:textId="77777777" w:rsidR="00EA37EB" w:rsidRDefault="00EA37EB" w:rsidP="00443164">
      <w:pPr>
        <w:spacing w:line="240" w:lineRule="auto"/>
      </w:pPr>
      <w:r>
        <w:separator/>
      </w:r>
    </w:p>
  </w:footnote>
  <w:footnote w:type="continuationSeparator" w:id="0">
    <w:p w14:paraId="62107A4A" w14:textId="77777777" w:rsidR="00EA37EB" w:rsidRDefault="00EA37EB" w:rsidP="004431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6DDA"/>
    <w:multiLevelType w:val="hybridMultilevel"/>
    <w:tmpl w:val="C0F27D4E"/>
    <w:lvl w:ilvl="0" w:tplc="604EEEF4"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num w:numId="1" w16cid:durableId="153800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A5"/>
    <w:rsid w:val="00024C11"/>
    <w:rsid w:val="00072957"/>
    <w:rsid w:val="000763FD"/>
    <w:rsid w:val="00086064"/>
    <w:rsid w:val="000A791D"/>
    <w:rsid w:val="000B35FC"/>
    <w:rsid w:val="000D55C9"/>
    <w:rsid w:val="000E2A49"/>
    <w:rsid w:val="000F3ADD"/>
    <w:rsid w:val="00154275"/>
    <w:rsid w:val="00180531"/>
    <w:rsid w:val="00183980"/>
    <w:rsid w:val="00194D02"/>
    <w:rsid w:val="001A7523"/>
    <w:rsid w:val="001B07EA"/>
    <w:rsid w:val="001B1FC3"/>
    <w:rsid w:val="001B6B9D"/>
    <w:rsid w:val="001C3FC3"/>
    <w:rsid w:val="001E2333"/>
    <w:rsid w:val="001E6F36"/>
    <w:rsid w:val="001F2BA5"/>
    <w:rsid w:val="00200731"/>
    <w:rsid w:val="002017E3"/>
    <w:rsid w:val="00214AD4"/>
    <w:rsid w:val="002234A0"/>
    <w:rsid w:val="00227177"/>
    <w:rsid w:val="0023715B"/>
    <w:rsid w:val="0028068B"/>
    <w:rsid w:val="002A0233"/>
    <w:rsid w:val="002C6321"/>
    <w:rsid w:val="002D0C30"/>
    <w:rsid w:val="002D7C1F"/>
    <w:rsid w:val="002E3684"/>
    <w:rsid w:val="002E7A58"/>
    <w:rsid w:val="002F0A4A"/>
    <w:rsid w:val="0030083B"/>
    <w:rsid w:val="003012A9"/>
    <w:rsid w:val="00306E8B"/>
    <w:rsid w:val="003252A9"/>
    <w:rsid w:val="00352D7D"/>
    <w:rsid w:val="00370EE6"/>
    <w:rsid w:val="00385BCC"/>
    <w:rsid w:val="00392D5F"/>
    <w:rsid w:val="003A50DF"/>
    <w:rsid w:val="003A76EC"/>
    <w:rsid w:val="003E6250"/>
    <w:rsid w:val="003F7043"/>
    <w:rsid w:val="00401907"/>
    <w:rsid w:val="004154DB"/>
    <w:rsid w:val="00432919"/>
    <w:rsid w:val="00443164"/>
    <w:rsid w:val="00481B88"/>
    <w:rsid w:val="00483168"/>
    <w:rsid w:val="004931AA"/>
    <w:rsid w:val="004C5423"/>
    <w:rsid w:val="004D1840"/>
    <w:rsid w:val="004E24EF"/>
    <w:rsid w:val="004E54DF"/>
    <w:rsid w:val="00510DD3"/>
    <w:rsid w:val="00542C3F"/>
    <w:rsid w:val="00561275"/>
    <w:rsid w:val="00577D9D"/>
    <w:rsid w:val="00583275"/>
    <w:rsid w:val="00586890"/>
    <w:rsid w:val="005948B5"/>
    <w:rsid w:val="005950B7"/>
    <w:rsid w:val="005A14F5"/>
    <w:rsid w:val="005B6F94"/>
    <w:rsid w:val="005B7C7E"/>
    <w:rsid w:val="005C0AB3"/>
    <w:rsid w:val="005E5D82"/>
    <w:rsid w:val="005F553D"/>
    <w:rsid w:val="005F78A9"/>
    <w:rsid w:val="0060559A"/>
    <w:rsid w:val="006307F3"/>
    <w:rsid w:val="0063270D"/>
    <w:rsid w:val="00665C15"/>
    <w:rsid w:val="006B7730"/>
    <w:rsid w:val="006C4991"/>
    <w:rsid w:val="006D4410"/>
    <w:rsid w:val="006E03E3"/>
    <w:rsid w:val="006E14CB"/>
    <w:rsid w:val="006E25AE"/>
    <w:rsid w:val="00706466"/>
    <w:rsid w:val="00711EC0"/>
    <w:rsid w:val="00731092"/>
    <w:rsid w:val="00731543"/>
    <w:rsid w:val="00734107"/>
    <w:rsid w:val="00755DFF"/>
    <w:rsid w:val="0076260C"/>
    <w:rsid w:val="0077795C"/>
    <w:rsid w:val="00796DB2"/>
    <w:rsid w:val="007A08A4"/>
    <w:rsid w:val="007B7CC8"/>
    <w:rsid w:val="007C59BD"/>
    <w:rsid w:val="007C68F4"/>
    <w:rsid w:val="007E2997"/>
    <w:rsid w:val="007E3A6C"/>
    <w:rsid w:val="007E4870"/>
    <w:rsid w:val="007F513B"/>
    <w:rsid w:val="00875A54"/>
    <w:rsid w:val="00877442"/>
    <w:rsid w:val="00877832"/>
    <w:rsid w:val="008A46E8"/>
    <w:rsid w:val="008C25A3"/>
    <w:rsid w:val="008E0B9E"/>
    <w:rsid w:val="008E4B0B"/>
    <w:rsid w:val="00901D81"/>
    <w:rsid w:val="00902E17"/>
    <w:rsid w:val="009071C4"/>
    <w:rsid w:val="00944CE1"/>
    <w:rsid w:val="00956BDC"/>
    <w:rsid w:val="00962573"/>
    <w:rsid w:val="00990814"/>
    <w:rsid w:val="0099600A"/>
    <w:rsid w:val="009B7398"/>
    <w:rsid w:val="009E106E"/>
    <w:rsid w:val="009E5107"/>
    <w:rsid w:val="009F50AB"/>
    <w:rsid w:val="00A05BD6"/>
    <w:rsid w:val="00A10C92"/>
    <w:rsid w:val="00A2510E"/>
    <w:rsid w:val="00A317FC"/>
    <w:rsid w:val="00A62488"/>
    <w:rsid w:val="00A67F9C"/>
    <w:rsid w:val="00A861A1"/>
    <w:rsid w:val="00A90EE5"/>
    <w:rsid w:val="00A921E0"/>
    <w:rsid w:val="00A95C90"/>
    <w:rsid w:val="00AA10EE"/>
    <w:rsid w:val="00AA3EF2"/>
    <w:rsid w:val="00AC056D"/>
    <w:rsid w:val="00AC6BEB"/>
    <w:rsid w:val="00AD7E7B"/>
    <w:rsid w:val="00AE7034"/>
    <w:rsid w:val="00AF0189"/>
    <w:rsid w:val="00B271F4"/>
    <w:rsid w:val="00B60E68"/>
    <w:rsid w:val="00B81056"/>
    <w:rsid w:val="00BA1521"/>
    <w:rsid w:val="00BA37B8"/>
    <w:rsid w:val="00BB5F96"/>
    <w:rsid w:val="00BE37C6"/>
    <w:rsid w:val="00C07513"/>
    <w:rsid w:val="00C217A5"/>
    <w:rsid w:val="00C37257"/>
    <w:rsid w:val="00CC4CC5"/>
    <w:rsid w:val="00CE0DFF"/>
    <w:rsid w:val="00CF058B"/>
    <w:rsid w:val="00D040F6"/>
    <w:rsid w:val="00D077FE"/>
    <w:rsid w:val="00D163F6"/>
    <w:rsid w:val="00D54413"/>
    <w:rsid w:val="00D56479"/>
    <w:rsid w:val="00D70F3C"/>
    <w:rsid w:val="00D77434"/>
    <w:rsid w:val="00D8090C"/>
    <w:rsid w:val="00DB6C62"/>
    <w:rsid w:val="00DF7C3F"/>
    <w:rsid w:val="00E1257B"/>
    <w:rsid w:val="00E41399"/>
    <w:rsid w:val="00E4566A"/>
    <w:rsid w:val="00E86B7C"/>
    <w:rsid w:val="00E94F6F"/>
    <w:rsid w:val="00E9645F"/>
    <w:rsid w:val="00EA258C"/>
    <w:rsid w:val="00EA2858"/>
    <w:rsid w:val="00EA37EB"/>
    <w:rsid w:val="00ED0B58"/>
    <w:rsid w:val="00ED2A40"/>
    <w:rsid w:val="00ED5CE6"/>
    <w:rsid w:val="00EE135F"/>
    <w:rsid w:val="00EF4F18"/>
    <w:rsid w:val="00F26A3F"/>
    <w:rsid w:val="00F40050"/>
    <w:rsid w:val="00F423E5"/>
    <w:rsid w:val="00F42D91"/>
    <w:rsid w:val="00F82E76"/>
    <w:rsid w:val="00F934DC"/>
    <w:rsid w:val="00FB48F1"/>
    <w:rsid w:val="00FD4500"/>
    <w:rsid w:val="00FE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929CD"/>
  <w15:docId w15:val="{C6A165B0-460A-4EF7-A361-D339C73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A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43164"/>
  </w:style>
  <w:style w:type="paragraph" w:styleId="a5">
    <w:name w:val="footer"/>
    <w:basedOn w:val="a"/>
    <w:link w:val="a6"/>
    <w:rsid w:val="00443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43164"/>
  </w:style>
  <w:style w:type="paragraph" w:styleId="a7">
    <w:name w:val="Balloon Text"/>
    <w:basedOn w:val="a"/>
    <w:link w:val="a8"/>
    <w:rsid w:val="00443164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43164"/>
    <w:rPr>
      <w:rFonts w:ascii="Calibri Light" w:eastAsia="新細明體" w:hAnsi="Calibri Light" w:cs="Times New Roman"/>
      <w:sz w:val="18"/>
      <w:szCs w:val="18"/>
    </w:rPr>
  </w:style>
  <w:style w:type="character" w:styleId="a9">
    <w:name w:val="Strong"/>
    <w:uiPriority w:val="22"/>
    <w:qFormat/>
    <w:rsid w:val="004E2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3861</Characters>
  <Application>Microsoft Office Word</Application>
  <DocSecurity>0</DocSecurity>
  <Lines>32</Lines>
  <Paragraphs>9</Paragraphs>
  <ScaleCrop>false</ScaleCrop>
  <Company>CMT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課程內容：</dc:title>
  <dc:creator>lung5828@gmail.com</dc:creator>
  <cp:lastModifiedBy>坤龍 鄭</cp:lastModifiedBy>
  <cp:revision>2</cp:revision>
  <cp:lastPrinted>2024-05-10T12:24:00Z</cp:lastPrinted>
  <dcterms:created xsi:type="dcterms:W3CDTF">2024-10-16T02:43:00Z</dcterms:created>
  <dcterms:modified xsi:type="dcterms:W3CDTF">2024-10-16T02:43:00Z</dcterms:modified>
</cp:coreProperties>
</file>